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98B" w:rsidRDefault="0028798B" w:rsidP="0028798B">
      <w:pPr>
        <w:tabs>
          <w:tab w:val="left" w:pos="709"/>
          <w:tab w:val="left" w:pos="851"/>
        </w:tabs>
        <w:ind w:left="360"/>
        <w:jc w:val="center"/>
        <w:rPr>
          <w:rFonts w:eastAsiaTheme="minorHAnsi"/>
          <w:b/>
          <w:sz w:val="28"/>
          <w:szCs w:val="28"/>
        </w:rPr>
      </w:pPr>
      <w:r w:rsidRPr="00F2104B">
        <w:rPr>
          <w:rFonts w:eastAsiaTheme="minorHAnsi"/>
          <w:b/>
          <w:sz w:val="28"/>
          <w:szCs w:val="28"/>
        </w:rPr>
        <w:t>Структура и содержание урока</w:t>
      </w:r>
    </w:p>
    <w:p w:rsidR="00813D9D" w:rsidRDefault="00813D9D" w:rsidP="00813D9D">
      <w:pPr>
        <w:tabs>
          <w:tab w:val="left" w:pos="709"/>
          <w:tab w:val="left" w:pos="851"/>
        </w:tabs>
        <w:ind w:left="360"/>
        <w:jc w:val="center"/>
        <w:rPr>
          <w:b/>
          <w:bCs/>
          <w:kern w:val="24"/>
          <w:sz w:val="28"/>
          <w:szCs w:val="28"/>
        </w:rPr>
      </w:pPr>
      <w:r w:rsidRPr="00813D9D">
        <w:rPr>
          <w:b/>
          <w:bCs/>
          <w:kern w:val="24"/>
          <w:sz w:val="28"/>
          <w:szCs w:val="28"/>
        </w:rPr>
        <w:t xml:space="preserve">Разработчик: </w:t>
      </w:r>
      <w:proofErr w:type="spellStart"/>
      <w:r w:rsidRPr="00813D9D">
        <w:rPr>
          <w:b/>
          <w:bCs/>
          <w:kern w:val="24"/>
          <w:sz w:val="28"/>
          <w:szCs w:val="28"/>
        </w:rPr>
        <w:t>Эрбис</w:t>
      </w:r>
      <w:proofErr w:type="spellEnd"/>
      <w:r w:rsidRPr="00813D9D">
        <w:rPr>
          <w:b/>
          <w:bCs/>
          <w:kern w:val="24"/>
          <w:sz w:val="28"/>
          <w:szCs w:val="28"/>
        </w:rPr>
        <w:t xml:space="preserve"> Татьяна Алексеевна, </w:t>
      </w:r>
      <w:r w:rsidRPr="00813D9D">
        <w:rPr>
          <w:b/>
          <w:bCs/>
          <w:kern w:val="24"/>
          <w:sz w:val="28"/>
          <w:szCs w:val="28"/>
        </w:rPr>
        <w:br/>
        <w:t xml:space="preserve">учитель начальных классов </w:t>
      </w:r>
      <w:r w:rsidRPr="00813D9D">
        <w:rPr>
          <w:b/>
          <w:bCs/>
          <w:kern w:val="24"/>
          <w:sz w:val="28"/>
          <w:szCs w:val="28"/>
        </w:rPr>
        <w:br/>
        <w:t xml:space="preserve">КГУ «Средняя школа №2» отдела образования по </w:t>
      </w:r>
      <w:proofErr w:type="spellStart"/>
      <w:r w:rsidRPr="00813D9D">
        <w:rPr>
          <w:b/>
          <w:bCs/>
          <w:kern w:val="24"/>
          <w:sz w:val="28"/>
          <w:szCs w:val="28"/>
        </w:rPr>
        <w:t>г.Риддеру</w:t>
      </w:r>
      <w:proofErr w:type="spellEnd"/>
      <w:r w:rsidRPr="00813D9D">
        <w:rPr>
          <w:b/>
          <w:bCs/>
          <w:kern w:val="24"/>
          <w:sz w:val="28"/>
          <w:szCs w:val="28"/>
        </w:rPr>
        <w:t xml:space="preserve"> </w:t>
      </w:r>
    </w:p>
    <w:p w:rsidR="0028798B" w:rsidRPr="00813D9D" w:rsidRDefault="00813D9D" w:rsidP="00813D9D">
      <w:pPr>
        <w:tabs>
          <w:tab w:val="left" w:pos="709"/>
          <w:tab w:val="left" w:pos="851"/>
        </w:tabs>
        <w:ind w:left="360"/>
        <w:jc w:val="center"/>
        <w:rPr>
          <w:rFonts w:eastAsiaTheme="minorHAnsi"/>
          <w:b/>
          <w:sz w:val="28"/>
          <w:szCs w:val="28"/>
        </w:rPr>
      </w:pPr>
      <w:r w:rsidRPr="00813D9D">
        <w:rPr>
          <w:b/>
          <w:bCs/>
          <w:kern w:val="24"/>
          <w:sz w:val="28"/>
          <w:szCs w:val="28"/>
        </w:rPr>
        <w:t>Управления образования ВКО</w:t>
      </w:r>
    </w:p>
    <w:p w:rsidR="00813D9D" w:rsidRDefault="00813D9D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</w:p>
    <w:p w:rsidR="0028798B" w:rsidRPr="00A929CA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1.  Литературное чтение, 2 класс</w:t>
      </w:r>
    </w:p>
    <w:p w:rsidR="00813D9D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2.  </w:t>
      </w:r>
      <w:r w:rsidRPr="0028798B">
        <w:rPr>
          <w:rFonts w:eastAsiaTheme="minorHAnsi"/>
          <w:b/>
          <w:sz w:val="28"/>
          <w:szCs w:val="28"/>
        </w:rPr>
        <w:t>Раздел:</w:t>
      </w:r>
      <w:r>
        <w:rPr>
          <w:rFonts w:eastAsiaTheme="minorHAnsi"/>
          <w:sz w:val="28"/>
          <w:szCs w:val="28"/>
        </w:rPr>
        <w:t xml:space="preserve"> «Окружающая среда»  </w:t>
      </w:r>
    </w:p>
    <w:p w:rsidR="0028798B" w:rsidRPr="00A929CA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 w:rsidRPr="0028798B">
        <w:rPr>
          <w:rFonts w:eastAsiaTheme="minorHAnsi"/>
          <w:b/>
          <w:sz w:val="28"/>
          <w:szCs w:val="28"/>
        </w:rPr>
        <w:t>Тема урока:</w:t>
      </w:r>
      <w:r>
        <w:rPr>
          <w:rFonts w:eastAsiaTheme="minorHAnsi"/>
          <w:sz w:val="28"/>
          <w:szCs w:val="28"/>
        </w:rPr>
        <w:t xml:space="preserve"> Чудеса вокруг нас. </w:t>
      </w:r>
      <w:proofErr w:type="spellStart"/>
      <w:r>
        <w:rPr>
          <w:rFonts w:eastAsiaTheme="minorHAnsi"/>
          <w:sz w:val="28"/>
          <w:szCs w:val="28"/>
        </w:rPr>
        <w:t>Г.Снегирёв</w:t>
      </w:r>
      <w:proofErr w:type="spellEnd"/>
      <w:r>
        <w:rPr>
          <w:rFonts w:eastAsiaTheme="minorHAnsi"/>
          <w:sz w:val="28"/>
          <w:szCs w:val="28"/>
        </w:rPr>
        <w:t xml:space="preserve">. «Чудесная лодка», </w:t>
      </w:r>
      <w:proofErr w:type="spellStart"/>
      <w:r>
        <w:rPr>
          <w:rFonts w:eastAsiaTheme="minorHAnsi"/>
          <w:sz w:val="28"/>
          <w:szCs w:val="28"/>
        </w:rPr>
        <w:t>Е.Карганова</w:t>
      </w:r>
      <w:proofErr w:type="spellEnd"/>
      <w:r>
        <w:rPr>
          <w:rFonts w:eastAsiaTheme="minorHAnsi"/>
          <w:sz w:val="28"/>
          <w:szCs w:val="28"/>
        </w:rPr>
        <w:t xml:space="preserve"> «Мы хотим, чтоб птицы пели».</w:t>
      </w:r>
    </w:p>
    <w:p w:rsidR="0028798B" w:rsidRPr="0028798B" w:rsidRDefault="0028798B" w:rsidP="0028798B">
      <w:pPr>
        <w:pStyle w:val="a3"/>
        <w:rPr>
          <w:sz w:val="28"/>
          <w:szCs w:val="28"/>
          <w:lang w:eastAsia="en-US"/>
        </w:rPr>
      </w:pPr>
      <w:r>
        <w:rPr>
          <w:rFonts w:eastAsiaTheme="minorHAnsi"/>
        </w:rPr>
        <w:t xml:space="preserve">         </w:t>
      </w:r>
      <w:r w:rsidRPr="0028798B">
        <w:rPr>
          <w:rFonts w:eastAsiaTheme="minorHAnsi"/>
          <w:sz w:val="28"/>
          <w:szCs w:val="28"/>
        </w:rPr>
        <w:t xml:space="preserve">3. </w:t>
      </w:r>
      <w:r w:rsidRPr="0028798B">
        <w:rPr>
          <w:rFonts w:eastAsiaTheme="minorHAnsi"/>
          <w:b/>
          <w:sz w:val="28"/>
          <w:szCs w:val="28"/>
        </w:rPr>
        <w:t xml:space="preserve">Цели </w:t>
      </w:r>
      <w:proofErr w:type="gramStart"/>
      <w:r w:rsidRPr="0028798B">
        <w:rPr>
          <w:rFonts w:eastAsiaTheme="minorHAnsi"/>
          <w:b/>
          <w:sz w:val="28"/>
          <w:szCs w:val="28"/>
        </w:rPr>
        <w:t>урока</w:t>
      </w:r>
      <w:r>
        <w:rPr>
          <w:sz w:val="28"/>
          <w:szCs w:val="28"/>
          <w:lang w:eastAsia="en-US"/>
        </w:rPr>
        <w:t xml:space="preserve">: </w:t>
      </w:r>
      <w:r w:rsidRPr="0028798B">
        <w:rPr>
          <w:sz w:val="28"/>
          <w:szCs w:val="28"/>
          <w:lang w:eastAsia="en-US"/>
        </w:rPr>
        <w:t xml:space="preserve"> строить</w:t>
      </w:r>
      <w:proofErr w:type="gramEnd"/>
      <w:r w:rsidRPr="0028798B">
        <w:rPr>
          <w:sz w:val="28"/>
          <w:szCs w:val="28"/>
          <w:lang w:eastAsia="en-US"/>
        </w:rPr>
        <w:t xml:space="preserve"> высказывание, используя опорные слова для объяснения своих идей, чувств, мыслей, полученных при восприятии информации</w:t>
      </w:r>
      <w:r>
        <w:rPr>
          <w:sz w:val="28"/>
          <w:szCs w:val="28"/>
          <w:lang w:eastAsia="en-US"/>
        </w:rPr>
        <w:t>;</w:t>
      </w:r>
    </w:p>
    <w:p w:rsidR="0028798B" w:rsidRPr="0028798B" w:rsidRDefault="0028798B" w:rsidP="0028798B">
      <w:pPr>
        <w:pStyle w:val="a3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</w:t>
      </w:r>
      <w:proofErr w:type="gramStart"/>
      <w:r w:rsidRPr="0028798B">
        <w:rPr>
          <w:sz w:val="28"/>
          <w:szCs w:val="28"/>
          <w:lang w:eastAsia="en-US"/>
        </w:rPr>
        <w:t>извлекать</w:t>
      </w:r>
      <w:proofErr w:type="gramEnd"/>
      <w:r w:rsidRPr="0028798B">
        <w:rPr>
          <w:sz w:val="28"/>
          <w:szCs w:val="28"/>
          <w:lang w:eastAsia="en-US"/>
        </w:rPr>
        <w:t xml:space="preserve"> дополнительную информацию из сборников/справочной литературы и представлять полученную информацию в предложенном шаблоне таблицы</w:t>
      </w:r>
    </w:p>
    <w:p w:rsidR="0028798B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 w:rsidRPr="00A929CA">
        <w:rPr>
          <w:rFonts w:eastAsiaTheme="minorHAnsi"/>
          <w:sz w:val="28"/>
          <w:szCs w:val="28"/>
        </w:rPr>
        <w:t xml:space="preserve">4. </w:t>
      </w:r>
      <w:r w:rsidRPr="0028798B">
        <w:rPr>
          <w:rFonts w:eastAsiaTheme="minorHAnsi"/>
          <w:b/>
          <w:sz w:val="28"/>
          <w:szCs w:val="28"/>
        </w:rPr>
        <w:t>Этапы урока</w:t>
      </w:r>
      <w:r w:rsidRPr="00A929CA">
        <w:rPr>
          <w:rFonts w:eastAsiaTheme="minorHAnsi"/>
          <w:sz w:val="28"/>
          <w:szCs w:val="28"/>
        </w:rPr>
        <w:t xml:space="preserve"> </w:t>
      </w:r>
    </w:p>
    <w:p w:rsidR="0028798B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  <w:lang w:val="en-US"/>
        </w:rPr>
        <w:t>I</w:t>
      </w:r>
      <w:r w:rsidRPr="0028798B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Сообщение темы и целей урока</w:t>
      </w:r>
    </w:p>
    <w:p w:rsidR="0028798B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  <w:lang w:val="en-US"/>
        </w:rPr>
        <w:t>II</w:t>
      </w:r>
      <w:r w:rsidRPr="0028798B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Актуализация знаний</w:t>
      </w:r>
    </w:p>
    <w:p w:rsidR="0028798B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  <w:lang w:val="en-US"/>
        </w:rPr>
        <w:t>III</w:t>
      </w:r>
      <w:r w:rsidRPr="0028798B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Изучение нового материала</w:t>
      </w:r>
      <w:r w:rsidRPr="0028798B">
        <w:rPr>
          <w:rFonts w:eastAsiaTheme="minorHAnsi"/>
          <w:sz w:val="28"/>
          <w:szCs w:val="28"/>
        </w:rPr>
        <w:t xml:space="preserve"> </w:t>
      </w:r>
      <w:r w:rsidRPr="00A929CA">
        <w:rPr>
          <w:rFonts w:eastAsiaTheme="minorHAnsi"/>
          <w:sz w:val="28"/>
          <w:szCs w:val="28"/>
        </w:rPr>
        <w:t>Представление нового материала/ новых знаний</w:t>
      </w:r>
    </w:p>
    <w:p w:rsidR="0028798B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1.Знакомство с биографией автора</w:t>
      </w:r>
    </w:p>
    <w:p w:rsidR="0028798B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2.Словарная работа</w:t>
      </w:r>
    </w:p>
    <w:p w:rsidR="0028798B" w:rsidRDefault="0071290C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3.Чтение</w:t>
      </w:r>
      <w:r w:rsidR="0028798B">
        <w:rPr>
          <w:rFonts w:eastAsiaTheme="minorHAnsi"/>
          <w:sz w:val="28"/>
          <w:szCs w:val="28"/>
        </w:rPr>
        <w:t xml:space="preserve"> рассказа «Чудесная лодка»</w:t>
      </w:r>
    </w:p>
    <w:p w:rsidR="0028798B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4. Анализ прочитанного (работа по вопросам)</w:t>
      </w:r>
    </w:p>
    <w:p w:rsidR="0028798B" w:rsidRDefault="0071290C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5. Чтение стихотворения</w:t>
      </w:r>
      <w:r w:rsidR="0028798B">
        <w:rPr>
          <w:rFonts w:eastAsiaTheme="minorHAnsi"/>
          <w:sz w:val="28"/>
          <w:szCs w:val="28"/>
        </w:rPr>
        <w:t xml:space="preserve"> </w:t>
      </w:r>
      <w:proofErr w:type="spellStart"/>
      <w:r w:rsidR="0028798B">
        <w:rPr>
          <w:rFonts w:eastAsiaTheme="minorHAnsi"/>
          <w:sz w:val="28"/>
          <w:szCs w:val="28"/>
        </w:rPr>
        <w:t>Е.Каргановой</w:t>
      </w:r>
      <w:proofErr w:type="spellEnd"/>
      <w:r w:rsidR="0028798B">
        <w:rPr>
          <w:rFonts w:eastAsiaTheme="minorHAnsi"/>
          <w:sz w:val="28"/>
          <w:szCs w:val="28"/>
        </w:rPr>
        <w:t xml:space="preserve"> «Мы хотим, чтоб птицы пели».</w:t>
      </w:r>
    </w:p>
    <w:p w:rsidR="0071290C" w:rsidRDefault="0071290C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6.Анализ стихотворения по вопросам.</w:t>
      </w:r>
    </w:p>
    <w:p w:rsidR="00813D9D" w:rsidRDefault="00813D9D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  <w:lang w:val="en-US"/>
        </w:rPr>
        <w:t>IV</w:t>
      </w:r>
      <w:r>
        <w:rPr>
          <w:rFonts w:eastAsiaTheme="minorHAnsi"/>
          <w:sz w:val="28"/>
          <w:szCs w:val="28"/>
        </w:rPr>
        <w:t xml:space="preserve"> Закрепление изученного</w:t>
      </w:r>
    </w:p>
    <w:p w:rsidR="0028798B" w:rsidRDefault="00813D9D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1.</w:t>
      </w:r>
      <w:r w:rsidR="0028798B">
        <w:rPr>
          <w:rFonts w:eastAsiaTheme="minorHAnsi"/>
          <w:sz w:val="28"/>
          <w:szCs w:val="28"/>
        </w:rPr>
        <w:t xml:space="preserve"> Анализ и сравнение произведений – работа с таблицей.</w:t>
      </w:r>
      <w:r w:rsidR="0028798B" w:rsidRPr="0028798B">
        <w:rPr>
          <w:rFonts w:eastAsiaTheme="minorHAnsi"/>
          <w:sz w:val="28"/>
          <w:szCs w:val="28"/>
        </w:rPr>
        <w:t xml:space="preserve"> </w:t>
      </w:r>
      <w:r w:rsidR="0028798B" w:rsidRPr="00A929CA">
        <w:rPr>
          <w:rFonts w:eastAsiaTheme="minorHAnsi"/>
          <w:sz w:val="28"/>
          <w:szCs w:val="28"/>
        </w:rPr>
        <w:t xml:space="preserve">Представление материала для самостоятельной работы ученика (согласно требованиям обновленного содержания)   </w:t>
      </w:r>
    </w:p>
    <w:p w:rsidR="0028798B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  <w:lang w:val="en-US"/>
        </w:rPr>
        <w:t>V</w:t>
      </w:r>
      <w:r>
        <w:rPr>
          <w:rFonts w:eastAsiaTheme="minorHAnsi"/>
          <w:sz w:val="28"/>
          <w:szCs w:val="28"/>
        </w:rPr>
        <w:t xml:space="preserve"> Домашнее задание</w:t>
      </w:r>
    </w:p>
    <w:p w:rsidR="0028798B" w:rsidRDefault="0028798B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  <w:lang w:val="en-US"/>
        </w:rPr>
        <w:t>V</w:t>
      </w:r>
      <w:r w:rsidR="00813D9D">
        <w:rPr>
          <w:rFonts w:eastAsiaTheme="minorHAnsi"/>
          <w:sz w:val="28"/>
          <w:szCs w:val="28"/>
          <w:lang w:val="en-US"/>
        </w:rPr>
        <w:t>I</w:t>
      </w:r>
      <w:r w:rsidRPr="0028798B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Итог урока</w:t>
      </w:r>
      <w:r w:rsidR="0071290C">
        <w:rPr>
          <w:rFonts w:eastAsiaTheme="minorHAnsi"/>
          <w:sz w:val="28"/>
          <w:szCs w:val="28"/>
        </w:rPr>
        <w:t>. Рефлексия.</w:t>
      </w:r>
    </w:p>
    <w:p w:rsidR="00813D9D" w:rsidRDefault="00813D9D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</w:p>
    <w:p w:rsidR="00BA44F0" w:rsidRPr="00BA44F0" w:rsidRDefault="00BA44F0" w:rsidP="00813D9D">
      <w:pPr>
        <w:tabs>
          <w:tab w:val="left" w:pos="709"/>
          <w:tab w:val="left" w:pos="851"/>
        </w:tabs>
        <w:ind w:firstLine="567"/>
        <w:jc w:val="center"/>
        <w:rPr>
          <w:rFonts w:eastAsiaTheme="minorHAnsi"/>
          <w:b/>
          <w:sz w:val="28"/>
          <w:szCs w:val="28"/>
        </w:rPr>
      </w:pPr>
      <w:r w:rsidRPr="00BA44F0">
        <w:rPr>
          <w:rFonts w:eastAsiaTheme="minorHAnsi"/>
          <w:b/>
          <w:sz w:val="28"/>
          <w:szCs w:val="28"/>
        </w:rPr>
        <w:t xml:space="preserve">Сценарий урока </w:t>
      </w:r>
    </w:p>
    <w:p w:rsidR="00BA44F0" w:rsidRDefault="00BA44F0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</w:p>
    <w:tbl>
      <w:tblPr>
        <w:tblStyle w:val="a4"/>
        <w:tblW w:w="10627" w:type="dxa"/>
        <w:tblLook w:val="04A0" w:firstRow="1" w:lastRow="0" w:firstColumn="1" w:lastColumn="0" w:noHBand="0" w:noVBand="1"/>
      </w:tblPr>
      <w:tblGrid>
        <w:gridCol w:w="5081"/>
        <w:gridCol w:w="5546"/>
      </w:tblGrid>
      <w:tr w:rsidR="0071290C" w:rsidRPr="00BA44F0" w:rsidTr="00870F4D">
        <w:tc>
          <w:tcPr>
            <w:tcW w:w="5081" w:type="dxa"/>
          </w:tcPr>
          <w:p w:rsidR="00BA44F0" w:rsidRPr="00BA44F0" w:rsidRDefault="00BA44F0" w:rsidP="00BA44F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A44F0">
              <w:rPr>
                <w:rFonts w:eastAsia="Calibri"/>
                <w:color w:val="000000"/>
                <w:sz w:val="28"/>
                <w:szCs w:val="28"/>
                <w:lang w:eastAsia="en-US"/>
              </w:rPr>
              <w:t>Слова учителя</w:t>
            </w:r>
          </w:p>
        </w:tc>
        <w:tc>
          <w:tcPr>
            <w:tcW w:w="5546" w:type="dxa"/>
          </w:tcPr>
          <w:p w:rsidR="00BA44F0" w:rsidRPr="00BA44F0" w:rsidRDefault="00BA44F0" w:rsidP="00BA44F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A44F0">
              <w:rPr>
                <w:rFonts w:eastAsia="Calibri"/>
                <w:sz w:val="28"/>
                <w:szCs w:val="28"/>
                <w:lang w:eastAsia="en-US"/>
              </w:rPr>
              <w:t>Слайды - сопровождение</w:t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Default="00BA44F0" w:rsidP="00BA44F0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Здравствуй, второклассник! Начинаем урок литературного чтения.</w:t>
            </w:r>
          </w:p>
          <w:p w:rsidR="00BA44F0" w:rsidRDefault="00BA44F0" w:rsidP="00BA44F0">
            <w:pPr>
              <w:tabs>
                <w:tab w:val="left" w:pos="709"/>
                <w:tab w:val="left" w:pos="851"/>
              </w:tabs>
              <w:ind w:firstLine="567"/>
              <w:rPr>
                <w:rFonts w:eastAsiaTheme="minorHAns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Сегодня на уроке ты познакомишься с рассказом</w:t>
            </w:r>
            <w:r w:rsidRPr="00BA44F0">
              <w:rPr>
                <w:rFonts w:eastAsia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A44F0">
              <w:rPr>
                <w:rFonts w:eastAsiaTheme="minorHAnsi"/>
                <w:sz w:val="28"/>
                <w:szCs w:val="28"/>
              </w:rPr>
              <w:t>Г.Снегирёва</w:t>
            </w:r>
            <w:proofErr w:type="spellEnd"/>
            <w:r w:rsidRPr="00BA44F0">
              <w:rPr>
                <w:rFonts w:eastAsiaTheme="minorHAnsi"/>
                <w:sz w:val="28"/>
                <w:szCs w:val="28"/>
              </w:rPr>
              <w:t xml:space="preserve">. «Чудесная лодка», стихотворением </w:t>
            </w:r>
            <w:proofErr w:type="spellStart"/>
            <w:r w:rsidRPr="00BA44F0">
              <w:rPr>
                <w:rFonts w:eastAsiaTheme="minorHAnsi"/>
                <w:sz w:val="28"/>
                <w:szCs w:val="28"/>
              </w:rPr>
              <w:t>Е.Каргановой</w:t>
            </w:r>
            <w:proofErr w:type="spellEnd"/>
            <w:r w:rsidRPr="00BA44F0">
              <w:rPr>
                <w:rFonts w:eastAsiaTheme="minorHAnsi"/>
                <w:sz w:val="28"/>
                <w:szCs w:val="28"/>
              </w:rPr>
              <w:t xml:space="preserve"> «Мы хотим, чтоб птицы пели».</w:t>
            </w:r>
          </w:p>
          <w:p w:rsidR="00BA44F0" w:rsidRPr="00BA44F0" w:rsidRDefault="00BA44F0" w:rsidP="00BA44F0">
            <w:pPr>
              <w:tabs>
                <w:tab w:val="left" w:pos="709"/>
                <w:tab w:val="left" w:pos="851"/>
              </w:tabs>
              <w:ind w:firstLine="567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Ты узнаешь: как сравнивать прозаический и поэтический тексты. Ты научишься: сравнивать тексты, отвечать на простые вопросы</w:t>
            </w:r>
            <w:r w:rsidR="007625F3">
              <w:rPr>
                <w:rFonts w:eastAsiaTheme="minorHAnsi"/>
                <w:sz w:val="28"/>
                <w:szCs w:val="28"/>
              </w:rPr>
              <w:t>.</w:t>
            </w:r>
          </w:p>
          <w:p w:rsidR="00BA44F0" w:rsidRPr="00BA44F0" w:rsidRDefault="00BA44F0" w:rsidP="007625F3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546" w:type="dxa"/>
          </w:tcPr>
          <w:p w:rsidR="00BA44F0" w:rsidRPr="00BA44F0" w:rsidRDefault="00BA44F0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A44F0">
              <w:rPr>
                <w:rFonts w:eastAsia="Calibri"/>
                <w:sz w:val="28"/>
                <w:szCs w:val="28"/>
                <w:lang w:eastAsia="en-US"/>
              </w:rPr>
              <w:t xml:space="preserve">На слайде: </w:t>
            </w:r>
          </w:p>
          <w:p w:rsidR="00BA44F0" w:rsidRPr="00BA44F0" w:rsidRDefault="00BA44F0" w:rsidP="00870F4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A44F0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035A95C" wp14:editId="2C1E077D">
                  <wp:extent cx="2733675" cy="16097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6" cy="161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Default="007625F3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Отгадай ребус и ты узнаешь о чём будем говорить на уроке. 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разгадывает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слово «чудеса»)</w:t>
            </w:r>
          </w:p>
          <w:p w:rsidR="007625F3" w:rsidRPr="00BA44F0" w:rsidRDefault="007625F3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Поговорим о чудесах вокруг нас. Чудеса – это удивительные и непонятные явления.</w:t>
            </w:r>
          </w:p>
        </w:tc>
        <w:tc>
          <w:tcPr>
            <w:tcW w:w="5546" w:type="dxa"/>
          </w:tcPr>
          <w:p w:rsidR="00BA44F0" w:rsidRPr="00BA44F0" w:rsidRDefault="00BA44F0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A44F0">
              <w:rPr>
                <w:rFonts w:eastAsia="Calibri"/>
                <w:sz w:val="28"/>
                <w:szCs w:val="28"/>
                <w:lang w:eastAsia="en-US"/>
              </w:rPr>
              <w:t xml:space="preserve">На слайде </w:t>
            </w:r>
          </w:p>
          <w:p w:rsidR="00BA44F0" w:rsidRPr="00BA44F0" w:rsidRDefault="007625F3" w:rsidP="00870F4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625F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25FE6B1" wp14:editId="2421EA78">
                  <wp:extent cx="2676525" cy="1581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97" cy="158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7625F3" w:rsidRPr="00BA44F0" w:rsidRDefault="00BA44F0" w:rsidP="007625F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A44F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7625F3">
              <w:rPr>
                <w:rFonts w:eastAsia="Calibri"/>
                <w:sz w:val="28"/>
                <w:szCs w:val="28"/>
                <w:lang w:eastAsia="en-US"/>
              </w:rPr>
              <w:t>Собери пословицы (соотносит начало и конец пословиц)</w:t>
            </w:r>
          </w:p>
          <w:p w:rsidR="00BA44F0" w:rsidRDefault="007625F3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Каковы глаза, такова и природа.</w:t>
            </w:r>
          </w:p>
          <w:p w:rsidR="007625F3" w:rsidRDefault="007625F3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Без птиц-озеро пустеет, без людей земля сиротеет.</w:t>
            </w:r>
          </w:p>
          <w:p w:rsidR="007625F3" w:rsidRDefault="007625F3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 то и щука в море, чтобы карась не дремал.</w:t>
            </w:r>
          </w:p>
          <w:p w:rsidR="007625F3" w:rsidRPr="00BA44F0" w:rsidRDefault="007625F3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 берега море красиво, а с моря-берег красив.</w:t>
            </w:r>
          </w:p>
        </w:tc>
        <w:tc>
          <w:tcPr>
            <w:tcW w:w="5546" w:type="dxa"/>
          </w:tcPr>
          <w:p w:rsidR="00BA44F0" w:rsidRPr="00BA44F0" w:rsidRDefault="007625F3" w:rsidP="00870F4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625F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911BB2A" wp14:editId="009DF5DE">
                  <wp:extent cx="2676525" cy="141899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059" cy="142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Default="007625F3" w:rsidP="007625F3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Как ты понимаешь пословицу: Без птиц – озеро пустеет, без людей земля сиротеет? Чему она учит?</w:t>
            </w:r>
          </w:p>
          <w:p w:rsidR="007625F3" w:rsidRDefault="007625F3" w:rsidP="007625F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625F3" w:rsidRDefault="007625F3" w:rsidP="007625F3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Верно! Пословица учит бережному отношению к природе, заботливому отношению к ней.</w:t>
            </w:r>
          </w:p>
          <w:p w:rsidR="007625F3" w:rsidRPr="00BA44F0" w:rsidRDefault="007625F3" w:rsidP="007625F3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Человека, который любит природу, изучает её, наблюдает за ней, называют – натуралистом.</w:t>
            </w:r>
            <w:r w:rsidR="00A27321">
              <w:rPr>
                <w:rFonts w:eastAsia="Calibri"/>
                <w:sz w:val="28"/>
                <w:szCs w:val="28"/>
                <w:lang w:eastAsia="en-US"/>
              </w:rPr>
              <w:t xml:space="preserve"> Именно таким был </w:t>
            </w:r>
            <w:proofErr w:type="spellStart"/>
            <w:r w:rsidR="00A27321">
              <w:rPr>
                <w:rFonts w:eastAsia="Calibri"/>
                <w:sz w:val="28"/>
                <w:szCs w:val="28"/>
                <w:lang w:eastAsia="en-US"/>
              </w:rPr>
              <w:t>Г.Я.Снегирёв</w:t>
            </w:r>
            <w:proofErr w:type="spellEnd"/>
            <w:r w:rsidR="00A27321">
              <w:rPr>
                <w:rFonts w:eastAsia="Calibri"/>
                <w:sz w:val="28"/>
                <w:szCs w:val="28"/>
                <w:lang w:eastAsia="en-US"/>
              </w:rPr>
              <w:t>, автор рассказа «Чудесная лодка»</w:t>
            </w:r>
          </w:p>
        </w:tc>
        <w:tc>
          <w:tcPr>
            <w:tcW w:w="5546" w:type="dxa"/>
          </w:tcPr>
          <w:p w:rsidR="00BA44F0" w:rsidRPr="00BA44F0" w:rsidRDefault="00BA44F0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A44F0">
              <w:rPr>
                <w:rFonts w:eastAsia="Calibri"/>
                <w:sz w:val="28"/>
                <w:szCs w:val="28"/>
                <w:lang w:eastAsia="en-US"/>
              </w:rPr>
              <w:t xml:space="preserve">На слайде:  </w:t>
            </w:r>
          </w:p>
          <w:p w:rsidR="00BA44F0" w:rsidRDefault="007625F3" w:rsidP="00870F4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7625F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B7EFE28" wp14:editId="69051FD3">
                  <wp:extent cx="2657475" cy="178054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1" cy="178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355F" w:rsidRPr="00BA44F0" w:rsidRDefault="0022355F" w:rsidP="00870F4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(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фотографии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сделаны автором урока)</w:t>
            </w:r>
            <w:bookmarkStart w:id="0" w:name="_GoBack"/>
            <w:bookmarkEnd w:id="0"/>
          </w:p>
        </w:tc>
      </w:tr>
      <w:tr w:rsidR="0071290C" w:rsidRPr="00BA44F0" w:rsidTr="00870F4D">
        <w:tc>
          <w:tcPr>
            <w:tcW w:w="5081" w:type="dxa"/>
          </w:tcPr>
          <w:p w:rsidR="00BA44F0" w:rsidRPr="00BA44F0" w:rsidRDefault="00A27321" w:rsidP="00A27321">
            <w:pPr>
              <w:pStyle w:val="a5"/>
              <w:spacing w:before="0" w:beforeAutospacing="0" w:after="0" w:afterAutospacing="0"/>
              <w:rPr>
                <w:color w:val="000000"/>
                <w:kern w:val="24"/>
                <w:sz w:val="28"/>
                <w:szCs w:val="28"/>
              </w:rPr>
            </w:pPr>
            <w:r w:rsidRPr="00A27321">
              <w:rPr>
                <w:color w:val="000000"/>
                <w:kern w:val="24"/>
                <w:sz w:val="28"/>
                <w:szCs w:val="28"/>
              </w:rPr>
              <w:t>Родился Г.Я. Снегирёв в Москве в 1934г. Больше всего на свете мечтал о путешествиях в дальние края. Был на Камчатке, в Туркмении, на Курильских островах. В Антарктиде с интересом наблюдал за удивительными птицами пингвинами. Написал прекрасные рассказы о животных для детей.</w:t>
            </w:r>
          </w:p>
        </w:tc>
        <w:tc>
          <w:tcPr>
            <w:tcW w:w="5546" w:type="dxa"/>
          </w:tcPr>
          <w:p w:rsidR="00BA44F0" w:rsidRPr="00BA44F0" w:rsidRDefault="00A27321" w:rsidP="00870F4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На слайде: </w:t>
            </w:r>
            <w:r w:rsidRPr="00A273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F810723" wp14:editId="290321A5">
                  <wp:extent cx="2552700" cy="1657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129" cy="165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Default="00A27321" w:rsidP="00A2732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Вспомни, что такое рассказ?</w:t>
            </w:r>
          </w:p>
          <w:p w:rsidR="00A27321" w:rsidRPr="00BA44F0" w:rsidRDefault="00A27321" w:rsidP="00A2732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Рассказ- небольшое прозаическое произведение с малым количеством героев, в котором описано одно или несколько событий.</w:t>
            </w:r>
          </w:p>
        </w:tc>
        <w:tc>
          <w:tcPr>
            <w:tcW w:w="5546" w:type="dxa"/>
          </w:tcPr>
          <w:p w:rsidR="00BA44F0" w:rsidRPr="00BA44F0" w:rsidRDefault="00BA44F0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A44F0">
              <w:rPr>
                <w:rFonts w:eastAsia="Calibri"/>
                <w:sz w:val="28"/>
                <w:szCs w:val="28"/>
                <w:lang w:eastAsia="en-US"/>
              </w:rPr>
              <w:t xml:space="preserve">На слайде: </w:t>
            </w:r>
          </w:p>
          <w:p w:rsidR="00BA44F0" w:rsidRPr="00BA44F0" w:rsidRDefault="00A27321" w:rsidP="00870F4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273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AAD60FB" wp14:editId="2BB156FE">
                  <wp:extent cx="2571750" cy="1457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54" cy="145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Pr="00A27321" w:rsidRDefault="00A27321" w:rsidP="00A2732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7321">
              <w:rPr>
                <w:rFonts w:eastAsia="Calibri"/>
                <w:sz w:val="28"/>
                <w:szCs w:val="28"/>
                <w:lang w:eastAsia="en-US"/>
              </w:rPr>
              <w:lastRenderedPageBreak/>
              <w:t>Угадай события рассказа «Чудесная лодка» по рисунку.</w:t>
            </w:r>
            <w:r w:rsidR="00870F4D">
              <w:rPr>
                <w:rFonts w:eastAsia="Calibri"/>
                <w:sz w:val="28"/>
                <w:szCs w:val="28"/>
                <w:lang w:eastAsia="en-US"/>
              </w:rPr>
              <w:t xml:space="preserve"> Поразмышляй!</w:t>
            </w:r>
          </w:p>
          <w:p w:rsidR="00870F4D" w:rsidRDefault="00870F4D" w:rsidP="00A2732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A27321" w:rsidRPr="00BA44F0" w:rsidRDefault="00A27321" w:rsidP="00A27321">
            <w:pPr>
              <w:rPr>
                <w:rFonts w:eastAsia="Calibri"/>
                <w:lang w:eastAsia="en-US"/>
              </w:rPr>
            </w:pPr>
            <w:r w:rsidRPr="00A27321">
              <w:rPr>
                <w:rFonts w:eastAsia="Calibri"/>
                <w:sz w:val="28"/>
                <w:szCs w:val="28"/>
                <w:lang w:eastAsia="en-US"/>
              </w:rPr>
              <w:t>Возможно, это прогулка по реке или озеру на лодке.</w:t>
            </w:r>
          </w:p>
        </w:tc>
        <w:tc>
          <w:tcPr>
            <w:tcW w:w="5546" w:type="dxa"/>
          </w:tcPr>
          <w:p w:rsidR="00BA44F0" w:rsidRPr="00BA44F0" w:rsidRDefault="00BA44F0" w:rsidP="00BA44F0">
            <w:pPr>
              <w:outlineLvl w:val="0"/>
              <w:rPr>
                <w:b/>
                <w:bCs/>
                <w:kern w:val="36"/>
              </w:rPr>
            </w:pPr>
          </w:p>
          <w:p w:rsidR="00BA44F0" w:rsidRPr="00BA44F0" w:rsidRDefault="00A27321" w:rsidP="00870F4D">
            <w:pPr>
              <w:jc w:val="center"/>
              <w:rPr>
                <w:rFonts w:eastAsia="Calibri"/>
                <w:b/>
                <w:u w:val="single"/>
                <w:lang w:eastAsia="en-US"/>
              </w:rPr>
            </w:pPr>
            <w:r w:rsidRPr="00A27321">
              <w:rPr>
                <w:rFonts w:eastAsia="Calibri"/>
                <w:b/>
                <w:noProof/>
                <w:u w:val="single"/>
              </w:rPr>
              <w:drawing>
                <wp:inline distT="0" distB="0" distL="0" distR="0" wp14:anchorId="1C7E40AA" wp14:editId="78D9D342">
                  <wp:extent cx="2543175" cy="16383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705" cy="164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Pr="00A27321" w:rsidRDefault="00A27321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7321">
              <w:rPr>
                <w:rFonts w:eastAsia="Calibri"/>
                <w:sz w:val="28"/>
                <w:szCs w:val="28"/>
                <w:lang w:eastAsia="en-US"/>
              </w:rPr>
              <w:t>Словарная работа.</w:t>
            </w:r>
          </w:p>
          <w:p w:rsidR="00A27321" w:rsidRPr="00A27321" w:rsidRDefault="00A27321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7321">
              <w:rPr>
                <w:rFonts w:eastAsia="Calibri"/>
                <w:sz w:val="28"/>
                <w:szCs w:val="28"/>
                <w:lang w:eastAsia="en-US"/>
              </w:rPr>
              <w:t>В рассказе встретятся новые слова-</w:t>
            </w:r>
          </w:p>
          <w:p w:rsidR="00A27321" w:rsidRPr="00A27321" w:rsidRDefault="00A27321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7321">
              <w:rPr>
                <w:rFonts w:eastAsia="Calibri"/>
                <w:sz w:val="28"/>
                <w:szCs w:val="28"/>
                <w:lang w:eastAsia="en-US"/>
              </w:rPr>
              <w:t>Блесна-искусственная приманка для ловли рыбы.</w:t>
            </w:r>
          </w:p>
          <w:p w:rsidR="00A27321" w:rsidRPr="00BA44F0" w:rsidRDefault="00A27321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27321">
              <w:rPr>
                <w:rFonts w:eastAsia="Calibri"/>
                <w:sz w:val="28"/>
                <w:szCs w:val="28"/>
                <w:lang w:eastAsia="en-US"/>
              </w:rPr>
              <w:t>Трясогузка-небольшая птица с длинным узким хвостом.</w:t>
            </w:r>
          </w:p>
          <w:p w:rsidR="00BA44F0" w:rsidRPr="00BA44F0" w:rsidRDefault="00BA44F0" w:rsidP="00BA44F0">
            <w:pPr>
              <w:rPr>
                <w:rFonts w:eastAsia="Calibri"/>
                <w:lang w:eastAsia="en-US"/>
              </w:rPr>
            </w:pPr>
          </w:p>
        </w:tc>
        <w:tc>
          <w:tcPr>
            <w:tcW w:w="5546" w:type="dxa"/>
          </w:tcPr>
          <w:p w:rsidR="00BA44F0" w:rsidRPr="00BA44F0" w:rsidRDefault="00BA44F0" w:rsidP="00BA44F0">
            <w:pPr>
              <w:shd w:val="clear" w:color="auto" w:fill="F9F9F9"/>
              <w:outlineLvl w:val="0"/>
              <w:rPr>
                <w:b/>
                <w:bCs/>
                <w:kern w:val="36"/>
              </w:rPr>
            </w:pPr>
            <w:r w:rsidRPr="00BA44F0">
              <w:rPr>
                <w:b/>
                <w:bCs/>
                <w:kern w:val="36"/>
              </w:rPr>
              <w:t xml:space="preserve">На слайде: </w:t>
            </w:r>
          </w:p>
          <w:p w:rsidR="00BA44F0" w:rsidRPr="00BA44F0" w:rsidRDefault="00A27321" w:rsidP="00870F4D">
            <w:pPr>
              <w:shd w:val="clear" w:color="auto" w:fill="F9F9F9"/>
              <w:jc w:val="center"/>
              <w:outlineLvl w:val="0"/>
              <w:rPr>
                <w:b/>
                <w:bCs/>
                <w:kern w:val="36"/>
              </w:rPr>
            </w:pPr>
            <w:r w:rsidRPr="00A27321">
              <w:rPr>
                <w:b/>
                <w:bCs/>
                <w:noProof/>
                <w:kern w:val="36"/>
              </w:rPr>
              <w:drawing>
                <wp:inline distT="0" distB="0" distL="0" distR="0" wp14:anchorId="24AA3D5A" wp14:editId="55F615CA">
                  <wp:extent cx="2590800" cy="1581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09" cy="158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Pr="00BA44F0" w:rsidRDefault="00870F4D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Прочитай рассказ «Чудесная лодка» в учебнике на странице 40-41</w:t>
            </w:r>
          </w:p>
        </w:tc>
        <w:tc>
          <w:tcPr>
            <w:tcW w:w="5546" w:type="dxa"/>
            <w:shd w:val="clear" w:color="auto" w:fill="auto"/>
          </w:tcPr>
          <w:p w:rsidR="00BA44F0" w:rsidRPr="00BA44F0" w:rsidRDefault="00870F4D" w:rsidP="00870F4D">
            <w:pPr>
              <w:jc w:val="center"/>
              <w:outlineLvl w:val="0"/>
              <w:rPr>
                <w:bCs/>
                <w:kern w:val="36"/>
              </w:rPr>
            </w:pPr>
            <w:r w:rsidRPr="00870F4D">
              <w:rPr>
                <w:bCs/>
                <w:noProof/>
                <w:kern w:val="36"/>
              </w:rPr>
              <w:drawing>
                <wp:inline distT="0" distB="0" distL="0" distR="0" wp14:anchorId="64AA9AF7" wp14:editId="49A9C392">
                  <wp:extent cx="2552700" cy="1466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907" cy="147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Default="00870F4D" w:rsidP="00870F4D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Построй высказывание, отвечая на вопросы:</w:t>
            </w:r>
          </w:p>
          <w:p w:rsidR="00870F4D" w:rsidRDefault="00870F4D" w:rsidP="00870F4D">
            <w:pPr>
              <w:pStyle w:val="a5"/>
              <w:spacing w:before="0" w:beforeAutospacing="0" w:after="0" w:afterAutospacing="0"/>
              <w:rPr>
                <w:color w:val="000000"/>
                <w:kern w:val="24"/>
                <w:sz w:val="28"/>
                <w:szCs w:val="28"/>
              </w:rPr>
            </w:pPr>
            <w:r w:rsidRPr="00870F4D">
              <w:rPr>
                <w:color w:val="000000"/>
                <w:kern w:val="24"/>
                <w:sz w:val="28"/>
                <w:szCs w:val="28"/>
              </w:rPr>
              <w:t xml:space="preserve">Какой текст (прозаический или поэтический) </w:t>
            </w:r>
            <w:r>
              <w:rPr>
                <w:color w:val="000000"/>
                <w:kern w:val="24"/>
                <w:sz w:val="28"/>
                <w:szCs w:val="28"/>
              </w:rPr>
              <w:t>т</w:t>
            </w:r>
            <w:r w:rsidRPr="00870F4D">
              <w:rPr>
                <w:color w:val="000000"/>
                <w:kern w:val="24"/>
                <w:sz w:val="28"/>
                <w:szCs w:val="28"/>
              </w:rPr>
              <w:t>ы прочитал?</w:t>
            </w:r>
          </w:p>
          <w:p w:rsidR="00870F4D" w:rsidRPr="00870F4D" w:rsidRDefault="00870F4D" w:rsidP="00870F4D">
            <w:pPr>
              <w:pStyle w:val="a5"/>
              <w:spacing w:before="0" w:beforeAutospacing="0" w:after="0" w:afterAutospacing="0"/>
              <w:rPr>
                <w:color w:val="000000"/>
                <w:kern w:val="24"/>
                <w:sz w:val="28"/>
                <w:szCs w:val="28"/>
              </w:rPr>
            </w:pPr>
            <w:r w:rsidRPr="00870F4D">
              <w:rPr>
                <w:color w:val="000000"/>
                <w:kern w:val="24"/>
                <w:sz w:val="28"/>
                <w:szCs w:val="28"/>
              </w:rPr>
              <w:t>Какая основная тема произведения?</w:t>
            </w:r>
          </w:p>
          <w:p w:rsidR="00870F4D" w:rsidRPr="00870F4D" w:rsidRDefault="00870F4D" w:rsidP="00870F4D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70F4D">
              <w:rPr>
                <w:color w:val="000000"/>
                <w:kern w:val="24"/>
                <w:sz w:val="28"/>
                <w:szCs w:val="28"/>
              </w:rPr>
              <w:t>Кто главный герой рассказа? Почему ребятишкам не разрешали брать лодку? Какие чудеса видели ребята?</w:t>
            </w:r>
          </w:p>
          <w:p w:rsidR="00870F4D" w:rsidRPr="00870F4D" w:rsidRDefault="00870F4D" w:rsidP="00870F4D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70F4D">
              <w:rPr>
                <w:color w:val="000000"/>
                <w:kern w:val="24"/>
                <w:sz w:val="28"/>
                <w:szCs w:val="28"/>
              </w:rPr>
              <w:t>К какому выводу они пришли?</w:t>
            </w:r>
          </w:p>
          <w:p w:rsidR="00870F4D" w:rsidRPr="00870F4D" w:rsidRDefault="00870F4D" w:rsidP="00870F4D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70F4D" w:rsidRPr="00BA44F0" w:rsidRDefault="00870F4D" w:rsidP="00870F4D">
            <w:pPr>
              <w:rPr>
                <w:rFonts w:eastAsia="Calibri"/>
                <w:lang w:eastAsia="en-US"/>
              </w:rPr>
            </w:pPr>
          </w:p>
        </w:tc>
        <w:tc>
          <w:tcPr>
            <w:tcW w:w="5546" w:type="dxa"/>
            <w:shd w:val="clear" w:color="auto" w:fill="auto"/>
          </w:tcPr>
          <w:p w:rsidR="00BA44F0" w:rsidRPr="00BA44F0" w:rsidRDefault="00BA44F0" w:rsidP="00BA44F0">
            <w:pPr>
              <w:outlineLvl w:val="0"/>
              <w:rPr>
                <w:b/>
                <w:bCs/>
                <w:kern w:val="36"/>
              </w:rPr>
            </w:pPr>
            <w:r w:rsidRPr="00BA44F0">
              <w:rPr>
                <w:b/>
                <w:bCs/>
                <w:kern w:val="36"/>
              </w:rPr>
              <w:t xml:space="preserve">  На слайде </w:t>
            </w:r>
          </w:p>
          <w:p w:rsidR="00BA44F0" w:rsidRPr="00BA44F0" w:rsidRDefault="00870F4D" w:rsidP="00870F4D">
            <w:pPr>
              <w:jc w:val="center"/>
              <w:outlineLvl w:val="0"/>
              <w:rPr>
                <w:b/>
                <w:bCs/>
                <w:kern w:val="36"/>
              </w:rPr>
            </w:pPr>
            <w:r w:rsidRPr="00870F4D">
              <w:rPr>
                <w:b/>
                <w:bCs/>
                <w:noProof/>
                <w:kern w:val="36"/>
              </w:rPr>
              <w:drawing>
                <wp:inline distT="0" distB="0" distL="0" distR="0" wp14:anchorId="34B624A4" wp14:editId="393288D1">
                  <wp:extent cx="2524125" cy="16002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610" cy="160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Pr="00BA44F0" w:rsidRDefault="00870F4D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Чудеса рядом с нами! Они вокруг нас! Краси</w:t>
            </w:r>
            <w:r w:rsidR="00FF14A4">
              <w:rPr>
                <w:rFonts w:eastAsia="Calibri"/>
                <w:sz w:val="28"/>
                <w:szCs w:val="28"/>
                <w:lang w:eastAsia="en-US"/>
              </w:rPr>
              <w:t xml:space="preserve">вый закат, радуга, причудливые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формы гор, </w:t>
            </w:r>
            <w:r w:rsidR="00FF14A4">
              <w:rPr>
                <w:rFonts w:eastAsia="Calibri"/>
                <w:sz w:val="28"/>
                <w:szCs w:val="28"/>
                <w:lang w:eastAsia="en-US"/>
              </w:rPr>
              <w:t>удивительные растения и животные- это настоящие чудеса! Нужно только суметь их заметить и разглядеть!</w:t>
            </w:r>
          </w:p>
        </w:tc>
        <w:tc>
          <w:tcPr>
            <w:tcW w:w="5546" w:type="dxa"/>
          </w:tcPr>
          <w:p w:rsidR="00BA44F0" w:rsidRPr="00BA44F0" w:rsidRDefault="00BA44F0" w:rsidP="00BA44F0">
            <w:pPr>
              <w:shd w:val="clear" w:color="auto" w:fill="F9F9F9"/>
              <w:outlineLvl w:val="0"/>
              <w:rPr>
                <w:b/>
                <w:bCs/>
                <w:kern w:val="36"/>
              </w:rPr>
            </w:pPr>
            <w:r w:rsidRPr="00BA44F0">
              <w:rPr>
                <w:b/>
                <w:bCs/>
                <w:kern w:val="36"/>
              </w:rPr>
              <w:t xml:space="preserve">На слайде: </w:t>
            </w:r>
          </w:p>
          <w:p w:rsidR="00BA44F0" w:rsidRPr="00BA44F0" w:rsidRDefault="00870F4D" w:rsidP="00870F4D">
            <w:pPr>
              <w:shd w:val="clear" w:color="auto" w:fill="F9F9F9"/>
              <w:jc w:val="center"/>
              <w:outlineLvl w:val="0"/>
              <w:rPr>
                <w:b/>
                <w:bCs/>
                <w:kern w:val="36"/>
              </w:rPr>
            </w:pPr>
            <w:r w:rsidRPr="00870F4D">
              <w:rPr>
                <w:b/>
                <w:bCs/>
                <w:noProof/>
                <w:kern w:val="36"/>
              </w:rPr>
              <w:drawing>
                <wp:inline distT="0" distB="0" distL="0" distR="0" wp14:anchorId="4D9C332C" wp14:editId="2310FF88">
                  <wp:extent cx="2600325" cy="1847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105" cy="184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4F0" w:rsidRPr="00BA44F0" w:rsidRDefault="0022355F" w:rsidP="00BA44F0">
            <w:pPr>
              <w:shd w:val="clear" w:color="auto" w:fill="F9F9F9"/>
              <w:outlineLvl w:val="0"/>
              <w:rPr>
                <w:b/>
                <w:bCs/>
                <w:kern w:val="36"/>
              </w:rPr>
            </w:pPr>
            <w:r>
              <w:rPr>
                <w:b/>
                <w:bCs/>
                <w:kern w:val="36"/>
              </w:rPr>
              <w:t>(</w:t>
            </w:r>
            <w:proofErr w:type="gramStart"/>
            <w:r w:rsidRPr="0022355F">
              <w:rPr>
                <w:bCs/>
                <w:kern w:val="36"/>
              </w:rPr>
              <w:t>фотографии</w:t>
            </w:r>
            <w:proofErr w:type="gramEnd"/>
            <w:r w:rsidRPr="0022355F">
              <w:rPr>
                <w:bCs/>
                <w:kern w:val="36"/>
              </w:rPr>
              <w:t xml:space="preserve"> сделаны автором урока)</w:t>
            </w:r>
          </w:p>
        </w:tc>
      </w:tr>
      <w:tr w:rsidR="0071290C" w:rsidRPr="00BA44F0" w:rsidTr="00870F4D">
        <w:tc>
          <w:tcPr>
            <w:tcW w:w="5081" w:type="dxa"/>
            <w:shd w:val="clear" w:color="auto" w:fill="auto"/>
          </w:tcPr>
          <w:p w:rsidR="00BA44F0" w:rsidRDefault="00FF14A4" w:rsidP="00BA44F0">
            <w:pPr>
              <w:shd w:val="clear" w:color="auto" w:fill="F9F9F9"/>
              <w:outlineLvl w:val="0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Вспомни, что такое стихотворение?</w:t>
            </w:r>
            <w:r w:rsidR="00BA44F0" w:rsidRPr="00BA44F0">
              <w:rPr>
                <w:bCs/>
                <w:kern w:val="36"/>
                <w:sz w:val="28"/>
                <w:szCs w:val="28"/>
              </w:rPr>
              <w:t xml:space="preserve"> </w:t>
            </w:r>
          </w:p>
          <w:p w:rsidR="00FF14A4" w:rsidRPr="00BA44F0" w:rsidRDefault="00FF14A4" w:rsidP="00BA44F0">
            <w:pPr>
              <w:shd w:val="clear" w:color="auto" w:fill="F9F9F9"/>
              <w:outlineLvl w:val="0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lastRenderedPageBreak/>
              <w:t>Стихотворение- это небольшое по объёму художественное произведение, написанное в поэтической форме. В стихотворении есть рифма.</w:t>
            </w:r>
          </w:p>
        </w:tc>
        <w:tc>
          <w:tcPr>
            <w:tcW w:w="5546" w:type="dxa"/>
            <w:shd w:val="clear" w:color="auto" w:fill="auto"/>
          </w:tcPr>
          <w:p w:rsidR="00BA44F0" w:rsidRPr="00BA44F0" w:rsidRDefault="00BA44F0" w:rsidP="00BA44F0">
            <w:pPr>
              <w:shd w:val="clear" w:color="auto" w:fill="F9F9F9"/>
              <w:outlineLvl w:val="0"/>
              <w:rPr>
                <w:bCs/>
                <w:kern w:val="36"/>
                <w:sz w:val="28"/>
                <w:szCs w:val="28"/>
              </w:rPr>
            </w:pPr>
            <w:r w:rsidRPr="00BA44F0">
              <w:rPr>
                <w:bCs/>
                <w:kern w:val="36"/>
                <w:sz w:val="28"/>
                <w:szCs w:val="28"/>
              </w:rPr>
              <w:lastRenderedPageBreak/>
              <w:t>На слайде</w:t>
            </w:r>
          </w:p>
          <w:p w:rsidR="00BA44F0" w:rsidRPr="00BA44F0" w:rsidRDefault="00FF14A4" w:rsidP="00FF14A4">
            <w:pPr>
              <w:shd w:val="clear" w:color="auto" w:fill="F9F9F9"/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r w:rsidRPr="00FF14A4">
              <w:rPr>
                <w:bCs/>
                <w:noProof/>
                <w:kern w:val="36"/>
                <w:sz w:val="28"/>
                <w:szCs w:val="28"/>
              </w:rPr>
              <w:lastRenderedPageBreak/>
              <w:drawing>
                <wp:inline distT="0" distB="0" distL="0" distR="0" wp14:anchorId="7FDD47C5" wp14:editId="03C1CFE8">
                  <wp:extent cx="2447925" cy="13620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195" cy="136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Pr="00BA44F0" w:rsidRDefault="00FF14A4" w:rsidP="00FF14A4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Прочитай стихотворение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Е.Каргановой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«Мы хотим, чтоб птицы пели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» ,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в учебнике на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стр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42</w:t>
            </w:r>
          </w:p>
        </w:tc>
        <w:tc>
          <w:tcPr>
            <w:tcW w:w="5546" w:type="dxa"/>
            <w:shd w:val="clear" w:color="auto" w:fill="auto"/>
          </w:tcPr>
          <w:p w:rsidR="00BA44F0" w:rsidRPr="00BA44F0" w:rsidRDefault="00BA44F0" w:rsidP="00BA44F0">
            <w:pPr>
              <w:shd w:val="clear" w:color="auto" w:fill="F9F9F9"/>
              <w:outlineLvl w:val="0"/>
              <w:rPr>
                <w:bCs/>
                <w:kern w:val="36"/>
                <w:sz w:val="28"/>
                <w:szCs w:val="28"/>
              </w:rPr>
            </w:pPr>
            <w:r w:rsidRPr="00BA44F0">
              <w:rPr>
                <w:bCs/>
                <w:kern w:val="36"/>
                <w:sz w:val="28"/>
                <w:szCs w:val="28"/>
              </w:rPr>
              <w:t xml:space="preserve">На слайде </w:t>
            </w:r>
          </w:p>
          <w:p w:rsidR="00BA44F0" w:rsidRPr="00BA44F0" w:rsidRDefault="00FF14A4" w:rsidP="00FF14A4">
            <w:pPr>
              <w:shd w:val="clear" w:color="auto" w:fill="F9F9F9"/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r w:rsidRPr="00FF14A4">
              <w:rPr>
                <w:bCs/>
                <w:noProof/>
                <w:kern w:val="36"/>
                <w:sz w:val="28"/>
                <w:szCs w:val="28"/>
              </w:rPr>
              <w:drawing>
                <wp:inline distT="0" distB="0" distL="0" distR="0" wp14:anchorId="7B8A0A88" wp14:editId="479F7E51">
                  <wp:extent cx="2218970" cy="1400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825" cy="140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Default="00FF14A4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Ответь на вопросы:</w:t>
            </w:r>
          </w:p>
          <w:p w:rsidR="00FF14A4" w:rsidRDefault="00FF14A4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Какое настроение у автора стихотворения?</w:t>
            </w:r>
          </w:p>
          <w:p w:rsidR="00FF14A4" w:rsidRDefault="00FF14A4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 каких желаниях рассказывает автор?</w:t>
            </w:r>
          </w:p>
          <w:p w:rsidR="00FF14A4" w:rsidRPr="00BA44F0" w:rsidRDefault="00FF14A4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Что нужно делать, чтобы эти желания сбывались?</w:t>
            </w:r>
          </w:p>
          <w:p w:rsidR="00BA44F0" w:rsidRPr="00BA44F0" w:rsidRDefault="00BA44F0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546" w:type="dxa"/>
          </w:tcPr>
          <w:p w:rsidR="00FF14A4" w:rsidRDefault="00BA44F0" w:rsidP="00FF14A4">
            <w:pPr>
              <w:outlineLvl w:val="0"/>
              <w:rPr>
                <w:bCs/>
                <w:kern w:val="36"/>
                <w:sz w:val="28"/>
                <w:szCs w:val="28"/>
              </w:rPr>
            </w:pPr>
            <w:r w:rsidRPr="00BA44F0">
              <w:rPr>
                <w:bCs/>
                <w:kern w:val="36"/>
                <w:sz w:val="28"/>
                <w:szCs w:val="28"/>
              </w:rPr>
              <w:t>На слайде</w:t>
            </w:r>
          </w:p>
          <w:p w:rsidR="00BA44F0" w:rsidRPr="00BA44F0" w:rsidRDefault="00BA44F0" w:rsidP="00FF14A4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r w:rsidRPr="00BA44F0">
              <w:rPr>
                <w:bCs/>
                <w:kern w:val="36"/>
                <w:sz w:val="28"/>
                <w:szCs w:val="28"/>
              </w:rPr>
              <w:t xml:space="preserve"> </w:t>
            </w:r>
            <w:r w:rsidR="00FF14A4" w:rsidRPr="00FF14A4">
              <w:rPr>
                <w:bCs/>
                <w:noProof/>
                <w:kern w:val="36"/>
                <w:sz w:val="28"/>
                <w:szCs w:val="28"/>
              </w:rPr>
              <w:drawing>
                <wp:inline distT="0" distB="0" distL="0" distR="0" wp14:anchorId="4FF614F6" wp14:editId="3E9E2E0C">
                  <wp:extent cx="2066925" cy="1523365"/>
                  <wp:effectExtent l="0" t="0" r="952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66" cy="153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Default="00BA44F0" w:rsidP="00FF14A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A44F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262811">
              <w:rPr>
                <w:rFonts w:eastAsia="Calibri"/>
                <w:sz w:val="28"/>
                <w:szCs w:val="28"/>
                <w:lang w:eastAsia="en-US"/>
              </w:rPr>
              <w:t>Выполни самостоятельно!</w:t>
            </w:r>
          </w:p>
          <w:p w:rsidR="00262811" w:rsidRPr="00BA44F0" w:rsidRDefault="00262811" w:rsidP="00FF14A4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Сравни тексты «Чудесная лодка» и «Мы хотим, чтоб птицы пели», заполни таблицу.</w:t>
            </w:r>
          </w:p>
        </w:tc>
        <w:tc>
          <w:tcPr>
            <w:tcW w:w="5546" w:type="dxa"/>
          </w:tcPr>
          <w:p w:rsidR="00BA44F0" w:rsidRPr="00BA44F0" w:rsidRDefault="00FF14A4" w:rsidP="00262811">
            <w:pPr>
              <w:shd w:val="clear" w:color="auto" w:fill="F9F9F9"/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r w:rsidRPr="00FF14A4">
              <w:rPr>
                <w:bCs/>
                <w:noProof/>
                <w:kern w:val="36"/>
                <w:sz w:val="28"/>
                <w:szCs w:val="28"/>
              </w:rPr>
              <w:drawing>
                <wp:inline distT="0" distB="0" distL="0" distR="0" wp14:anchorId="05C83BCF" wp14:editId="59D04D03">
                  <wp:extent cx="2113915" cy="148590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041" cy="150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BA44F0" w:rsidRDefault="00262811" w:rsidP="0026281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262811">
              <w:rPr>
                <w:rFonts w:eastAsia="Calibri"/>
                <w:sz w:val="28"/>
                <w:szCs w:val="28"/>
                <w:lang w:eastAsia="en-US"/>
              </w:rPr>
              <w:t>Проверь себя!</w:t>
            </w:r>
          </w:p>
          <w:p w:rsidR="00262811" w:rsidRDefault="00262811" w:rsidP="0026281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«Чудесная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лодка»-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это прозаический художественный текст, по жанру- рассказ.</w:t>
            </w:r>
          </w:p>
          <w:p w:rsidR="00262811" w:rsidRDefault="00262811" w:rsidP="0026281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«Мы хотим, чтоб птицы пели» - это стихотворение, поэтический художественный текст, в нём есть рифма.</w:t>
            </w:r>
          </w:p>
          <w:p w:rsidR="00262811" w:rsidRPr="00BA44F0" w:rsidRDefault="00262811" w:rsidP="0026281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Уверена, что ты справился с заданием!</w:t>
            </w:r>
          </w:p>
        </w:tc>
        <w:tc>
          <w:tcPr>
            <w:tcW w:w="5546" w:type="dxa"/>
          </w:tcPr>
          <w:p w:rsidR="00BA44F0" w:rsidRPr="00262811" w:rsidRDefault="00BA44F0" w:rsidP="00BA44F0">
            <w:pPr>
              <w:shd w:val="clear" w:color="auto" w:fill="F9F9F9"/>
              <w:outlineLvl w:val="0"/>
              <w:rPr>
                <w:bCs/>
                <w:kern w:val="36"/>
                <w:sz w:val="28"/>
                <w:szCs w:val="28"/>
              </w:rPr>
            </w:pPr>
            <w:r w:rsidRPr="00BA44F0">
              <w:rPr>
                <w:bCs/>
                <w:kern w:val="36"/>
                <w:sz w:val="28"/>
                <w:szCs w:val="28"/>
              </w:rPr>
              <w:t xml:space="preserve">На слайде </w:t>
            </w:r>
          </w:p>
          <w:p w:rsidR="00262811" w:rsidRPr="00BA44F0" w:rsidRDefault="00262811" w:rsidP="00262811">
            <w:pPr>
              <w:shd w:val="clear" w:color="auto" w:fill="F9F9F9"/>
              <w:jc w:val="center"/>
              <w:outlineLvl w:val="0"/>
              <w:rPr>
                <w:bCs/>
                <w:kern w:val="36"/>
              </w:rPr>
            </w:pPr>
            <w:r w:rsidRPr="00262811">
              <w:rPr>
                <w:bCs/>
                <w:noProof/>
                <w:kern w:val="36"/>
              </w:rPr>
              <w:drawing>
                <wp:inline distT="0" distB="0" distL="0" distR="0" wp14:anchorId="53778FB7" wp14:editId="72BBC302">
                  <wp:extent cx="2343035" cy="162877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695" cy="163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4F0" w:rsidRPr="00BA44F0" w:rsidRDefault="00BA44F0" w:rsidP="00BA44F0">
            <w:pPr>
              <w:shd w:val="clear" w:color="auto" w:fill="F9F9F9"/>
              <w:outlineLvl w:val="0"/>
              <w:rPr>
                <w:bCs/>
                <w:kern w:val="36"/>
              </w:rPr>
            </w:pPr>
          </w:p>
          <w:p w:rsidR="00BA44F0" w:rsidRPr="00BA44F0" w:rsidRDefault="00BA44F0" w:rsidP="00BA44F0">
            <w:pPr>
              <w:shd w:val="clear" w:color="auto" w:fill="F9F9F9"/>
              <w:outlineLvl w:val="0"/>
              <w:rPr>
                <w:bCs/>
                <w:kern w:val="36"/>
              </w:rPr>
            </w:pPr>
          </w:p>
          <w:p w:rsidR="00BA44F0" w:rsidRPr="00BA44F0" w:rsidRDefault="00BA44F0" w:rsidP="00BA44F0">
            <w:pPr>
              <w:shd w:val="clear" w:color="auto" w:fill="F9F9F9"/>
              <w:outlineLvl w:val="0"/>
              <w:rPr>
                <w:bCs/>
                <w:kern w:val="36"/>
              </w:rPr>
            </w:pPr>
          </w:p>
        </w:tc>
      </w:tr>
      <w:tr w:rsidR="0071290C" w:rsidRPr="00BA44F0" w:rsidTr="00870F4D">
        <w:tc>
          <w:tcPr>
            <w:tcW w:w="5081" w:type="dxa"/>
          </w:tcPr>
          <w:p w:rsidR="00BA44F0" w:rsidRPr="00BA44F0" w:rsidRDefault="00262811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Домашнее задание: используя дополнительные источники или Интернет ресурсы, узнай, какие животные занесены в Красную книгу Казахстана и находятся под защитой государства?</w:t>
            </w:r>
          </w:p>
        </w:tc>
        <w:tc>
          <w:tcPr>
            <w:tcW w:w="5546" w:type="dxa"/>
          </w:tcPr>
          <w:p w:rsidR="00BA44F0" w:rsidRDefault="00262811" w:rsidP="00262811">
            <w:pPr>
              <w:shd w:val="clear" w:color="auto" w:fill="F9F9F9"/>
              <w:jc w:val="center"/>
              <w:outlineLvl w:val="0"/>
              <w:rPr>
                <w:bCs/>
                <w:kern w:val="36"/>
              </w:rPr>
            </w:pPr>
            <w:r w:rsidRPr="00262811">
              <w:rPr>
                <w:bCs/>
                <w:noProof/>
                <w:kern w:val="36"/>
              </w:rPr>
              <w:drawing>
                <wp:inline distT="0" distB="0" distL="0" distR="0" wp14:anchorId="172ABBB1" wp14:editId="0E78F514">
                  <wp:extent cx="2352675" cy="16573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79" cy="166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355F" w:rsidRPr="00BA44F0" w:rsidRDefault="0022355F" w:rsidP="00262811">
            <w:pPr>
              <w:shd w:val="clear" w:color="auto" w:fill="F9F9F9"/>
              <w:jc w:val="center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(</w:t>
            </w:r>
            <w:proofErr w:type="gramStart"/>
            <w:r>
              <w:rPr>
                <w:bCs/>
                <w:kern w:val="36"/>
              </w:rPr>
              <w:t>фотографии</w:t>
            </w:r>
            <w:proofErr w:type="gramEnd"/>
            <w:r>
              <w:rPr>
                <w:bCs/>
                <w:kern w:val="36"/>
              </w:rPr>
              <w:t xml:space="preserve"> сделаны автором урока)</w:t>
            </w:r>
          </w:p>
        </w:tc>
      </w:tr>
      <w:tr w:rsidR="0071290C" w:rsidRPr="00BA44F0" w:rsidTr="00870F4D">
        <w:tc>
          <w:tcPr>
            <w:tcW w:w="5081" w:type="dxa"/>
          </w:tcPr>
          <w:p w:rsidR="00262811" w:rsidRDefault="00262811" w:rsidP="00262811">
            <w:pPr>
              <w:tabs>
                <w:tab w:val="left" w:pos="709"/>
                <w:tab w:val="left" w:pos="851"/>
              </w:tabs>
              <w:ind w:firstLine="567"/>
              <w:rPr>
                <w:rFonts w:eastAsiaTheme="minorHAns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Сегодня на уроке ты познакомился с рассказом</w:t>
            </w:r>
            <w:r w:rsidRPr="00BA44F0">
              <w:rPr>
                <w:rFonts w:eastAsia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A44F0">
              <w:rPr>
                <w:rFonts w:eastAsiaTheme="minorHAnsi"/>
                <w:sz w:val="28"/>
                <w:szCs w:val="28"/>
              </w:rPr>
              <w:t>Г.Снегирёва</w:t>
            </w:r>
            <w:proofErr w:type="spellEnd"/>
            <w:r w:rsidRPr="00BA44F0">
              <w:rPr>
                <w:rFonts w:eastAsiaTheme="minorHAnsi"/>
                <w:sz w:val="28"/>
                <w:szCs w:val="28"/>
              </w:rPr>
              <w:t xml:space="preserve">. «Чудесная лодка», стихотворением </w:t>
            </w:r>
            <w:proofErr w:type="spellStart"/>
            <w:r w:rsidRPr="00BA44F0">
              <w:rPr>
                <w:rFonts w:eastAsiaTheme="minorHAnsi"/>
                <w:sz w:val="28"/>
                <w:szCs w:val="28"/>
              </w:rPr>
              <w:t>Е.Каргановой</w:t>
            </w:r>
            <w:proofErr w:type="spellEnd"/>
            <w:r w:rsidRPr="00BA44F0">
              <w:rPr>
                <w:rFonts w:eastAsiaTheme="minorHAnsi"/>
                <w:sz w:val="28"/>
                <w:szCs w:val="28"/>
              </w:rPr>
              <w:t xml:space="preserve"> «Мы хотим, чтоб птицы пели».</w:t>
            </w:r>
          </w:p>
          <w:p w:rsidR="00262811" w:rsidRPr="00BA44F0" w:rsidRDefault="00262811" w:rsidP="00262811">
            <w:pPr>
              <w:tabs>
                <w:tab w:val="left" w:pos="709"/>
                <w:tab w:val="left" w:pos="851"/>
              </w:tabs>
              <w:ind w:firstLine="567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Ты </w:t>
            </w:r>
            <w:proofErr w:type="gramStart"/>
            <w:r>
              <w:rPr>
                <w:rFonts w:eastAsiaTheme="minorHAnsi"/>
                <w:sz w:val="28"/>
                <w:szCs w:val="28"/>
              </w:rPr>
              <w:t>узна</w:t>
            </w:r>
            <w:r w:rsidR="0071290C">
              <w:rPr>
                <w:rFonts w:eastAsiaTheme="minorHAnsi"/>
                <w:sz w:val="28"/>
                <w:szCs w:val="28"/>
              </w:rPr>
              <w:t>л</w:t>
            </w:r>
            <w:proofErr w:type="gramEnd"/>
            <w:r>
              <w:rPr>
                <w:rFonts w:eastAsiaTheme="minorHAnsi"/>
                <w:sz w:val="28"/>
                <w:szCs w:val="28"/>
              </w:rPr>
              <w:t xml:space="preserve"> как сравнивать прозаический и поэтический тексты. </w:t>
            </w:r>
            <w:r w:rsidR="0071290C">
              <w:rPr>
                <w:rFonts w:eastAsiaTheme="minorHAnsi"/>
                <w:sz w:val="28"/>
                <w:szCs w:val="28"/>
              </w:rPr>
              <w:t>Ты научился</w:t>
            </w:r>
            <w:r>
              <w:rPr>
                <w:rFonts w:eastAsiaTheme="minorHAnsi"/>
                <w:sz w:val="28"/>
                <w:szCs w:val="28"/>
              </w:rPr>
              <w:t xml:space="preserve"> сравнивать тексты, отвечать на простые вопросы.</w:t>
            </w:r>
          </w:p>
          <w:p w:rsidR="00262811" w:rsidRPr="00BA44F0" w:rsidRDefault="00262811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546" w:type="dxa"/>
          </w:tcPr>
          <w:p w:rsidR="00262811" w:rsidRPr="00BA44F0" w:rsidRDefault="00262811" w:rsidP="00262811">
            <w:pPr>
              <w:shd w:val="clear" w:color="auto" w:fill="F9F9F9"/>
              <w:jc w:val="center"/>
              <w:outlineLvl w:val="0"/>
              <w:rPr>
                <w:bCs/>
                <w:kern w:val="36"/>
              </w:rPr>
            </w:pPr>
            <w:r w:rsidRPr="00262811">
              <w:rPr>
                <w:bCs/>
                <w:noProof/>
                <w:kern w:val="36"/>
              </w:rPr>
              <w:drawing>
                <wp:inline distT="0" distB="0" distL="0" distR="0" wp14:anchorId="79FA7E1E" wp14:editId="3D63A5F0">
                  <wp:extent cx="2457450" cy="14287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451" cy="143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90C" w:rsidRPr="00BA44F0" w:rsidTr="00870F4D">
        <w:tc>
          <w:tcPr>
            <w:tcW w:w="5081" w:type="dxa"/>
          </w:tcPr>
          <w:p w:rsidR="00262811" w:rsidRDefault="0071290C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Оцени свою работу по радуге успеха!</w:t>
            </w:r>
          </w:p>
          <w:p w:rsidR="0071290C" w:rsidRDefault="0071290C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Если было легко и всё получилось, ты на вершине радуги!</w:t>
            </w:r>
          </w:p>
          <w:p w:rsidR="0071290C" w:rsidRDefault="0071290C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Если затруднялся, не всё получилось, так как хотелось, ты в середине!</w:t>
            </w:r>
          </w:p>
          <w:p w:rsidR="0071290C" w:rsidRDefault="0071290C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Если было сложно, не справился-ты снизу!</w:t>
            </w:r>
          </w:p>
          <w:p w:rsidR="0071290C" w:rsidRDefault="0071290C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Я уверена, что у тебя всё получилось и ты на самой вершине радуги!</w:t>
            </w:r>
          </w:p>
          <w:p w:rsidR="0071290C" w:rsidRPr="00BA44F0" w:rsidRDefault="0071290C" w:rsidP="00BA44F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Благодарю за работу! До новых встреч!</w:t>
            </w:r>
          </w:p>
        </w:tc>
        <w:tc>
          <w:tcPr>
            <w:tcW w:w="5546" w:type="dxa"/>
          </w:tcPr>
          <w:p w:rsidR="00262811" w:rsidRPr="00BA44F0" w:rsidRDefault="0071290C" w:rsidP="0071290C">
            <w:pPr>
              <w:shd w:val="clear" w:color="auto" w:fill="F9F9F9"/>
              <w:jc w:val="center"/>
              <w:outlineLvl w:val="0"/>
              <w:rPr>
                <w:bCs/>
                <w:kern w:val="36"/>
              </w:rPr>
            </w:pPr>
            <w:r w:rsidRPr="0071290C">
              <w:rPr>
                <w:bCs/>
                <w:noProof/>
                <w:kern w:val="36"/>
              </w:rPr>
              <w:drawing>
                <wp:inline distT="0" distB="0" distL="0" distR="0" wp14:anchorId="57B93060" wp14:editId="670B22D1">
                  <wp:extent cx="2438400" cy="16192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375" cy="162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4F0" w:rsidRPr="00BA44F0" w:rsidRDefault="00BA44F0" w:rsidP="00BA44F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BA44F0" w:rsidRPr="00BA44F0" w:rsidRDefault="00BA44F0" w:rsidP="00BA44F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BA44F0" w:rsidRDefault="00BA44F0" w:rsidP="0028798B">
      <w:pPr>
        <w:tabs>
          <w:tab w:val="left" w:pos="709"/>
          <w:tab w:val="left" w:pos="851"/>
        </w:tabs>
        <w:ind w:firstLine="567"/>
        <w:jc w:val="both"/>
        <w:rPr>
          <w:rFonts w:eastAsiaTheme="minorHAnsi"/>
          <w:sz w:val="28"/>
          <w:szCs w:val="28"/>
        </w:rPr>
      </w:pPr>
    </w:p>
    <w:sectPr w:rsidR="00BA44F0" w:rsidSect="007625F3">
      <w:pgSz w:w="11906" w:h="16838"/>
      <w:pgMar w:top="709" w:right="850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9D5A72"/>
    <w:multiLevelType w:val="hybridMultilevel"/>
    <w:tmpl w:val="6E86AB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9E5"/>
    <w:rsid w:val="000A79E5"/>
    <w:rsid w:val="0022355F"/>
    <w:rsid w:val="00262811"/>
    <w:rsid w:val="0028798B"/>
    <w:rsid w:val="00557A7F"/>
    <w:rsid w:val="0071290C"/>
    <w:rsid w:val="00744B9E"/>
    <w:rsid w:val="007625F3"/>
    <w:rsid w:val="00813D9D"/>
    <w:rsid w:val="00870F4D"/>
    <w:rsid w:val="00A27321"/>
    <w:rsid w:val="00BA44F0"/>
    <w:rsid w:val="00C805EA"/>
    <w:rsid w:val="00FF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6458C-4169-453A-83EB-827DD1C8D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9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9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A44F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2732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5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2021-02-21T05:54:00Z</dcterms:created>
  <dcterms:modified xsi:type="dcterms:W3CDTF">2021-02-27T06:19:00Z</dcterms:modified>
</cp:coreProperties>
</file>