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8A" w:rsidRPr="008F5C51" w:rsidRDefault="007626BD" w:rsidP="008F5C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</w:pPr>
      <w:r w:rsidRPr="00C70DE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C70DE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Акишева Г.</w:t>
      </w:r>
      <w:r w:rsidR="008F5C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  <w:t>Ш.</w:t>
      </w:r>
    </w:p>
    <w:p w:rsidR="00BB008A" w:rsidRDefault="007626BD" w:rsidP="008F5C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</w:t>
      </w:r>
      <w:proofErr w:type="spellStart"/>
      <w:r w:rsidRPr="00C70DE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Айыртауский</w:t>
      </w:r>
      <w:proofErr w:type="spellEnd"/>
      <w:r w:rsidRPr="00C70DE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р</w:t>
      </w:r>
      <w:r w:rsidR="00BB008A" w:rsidRPr="00C70DE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айон</w:t>
      </w:r>
    </w:p>
    <w:p w:rsidR="0033624A" w:rsidRPr="0033624A" w:rsidRDefault="0033624A" w:rsidP="008F5C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  <w:t xml:space="preserve">                                                                        КГУ «Кирилловская средняя школа»</w:t>
      </w:r>
    </w:p>
    <w:p w:rsidR="00BB008A" w:rsidRPr="00C70DEA" w:rsidRDefault="007626BD" w:rsidP="008F5C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Учитель начальных классов</w:t>
      </w:r>
    </w:p>
    <w:p w:rsidR="00BB008A" w:rsidRPr="00C70DEA" w:rsidRDefault="007626BD" w:rsidP="00C70D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B07F2C"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Эссе</w:t>
      </w:r>
    </w:p>
    <w:p w:rsidR="00BB008A" w:rsidRPr="00C70DEA" w:rsidRDefault="007626BD" w:rsidP="00C70D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kk-KZ" w:eastAsia="ru-RU"/>
        </w:rPr>
      </w:pPr>
      <w:r w:rsidRPr="00C70DE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</w:t>
      </w:r>
      <w:r w:rsidR="00BB008A" w:rsidRPr="00C70DE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Критическое мышление- основной навык личности ХХ</w:t>
      </w:r>
      <w:r w:rsidR="00BB008A" w:rsidRPr="00C70DE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  <w:t>І века</w:t>
      </w:r>
    </w:p>
    <w:p w:rsidR="000528F5" w:rsidRPr="00C70DEA" w:rsidRDefault="0025552B" w:rsidP="00C70D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«Критическое мышление - это использование когнитивных техник или стратегий, которые увеличивают вероятность получения желаемого конечного результата</w:t>
      </w:r>
      <w:r w:rsidR="008F5C5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</w:t>
      </w:r>
      <w:r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25552B" w:rsidRPr="00C70DEA" w:rsidRDefault="000528F5" w:rsidP="00C70D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25552B"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</w:t>
      </w:r>
      <w:proofErr w:type="spellStart"/>
      <w:r w:rsidR="0025552B"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Халперн</w:t>
      </w:r>
      <w:proofErr w:type="spellEnd"/>
    </w:p>
    <w:p w:rsidR="00C70DEA" w:rsidRPr="00C70DEA" w:rsidRDefault="00B34207" w:rsidP="00C70DEA">
      <w:pPr>
        <w:pStyle w:val="a4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           </w:t>
      </w:r>
      <w:proofErr w:type="gramStart"/>
      <w:r w:rsidR="007C636D" w:rsidRPr="00C70DEA">
        <w:rPr>
          <w:color w:val="000000"/>
          <w:sz w:val="28"/>
          <w:szCs w:val="28"/>
        </w:rPr>
        <w:t>В  быстроменяющемся</w:t>
      </w:r>
      <w:proofErr w:type="gramEnd"/>
      <w:r w:rsidR="007C636D" w:rsidRPr="00C70DEA">
        <w:rPr>
          <w:color w:val="000000"/>
          <w:sz w:val="28"/>
          <w:szCs w:val="28"/>
        </w:rPr>
        <w:t xml:space="preserve"> мире</w:t>
      </w:r>
      <w:r w:rsidR="00B07F2C" w:rsidRPr="00C70DEA">
        <w:rPr>
          <w:color w:val="000000"/>
          <w:sz w:val="28"/>
          <w:szCs w:val="28"/>
        </w:rPr>
        <w:t>,</w:t>
      </w:r>
      <w:r w:rsidR="007C636D" w:rsidRPr="00C70DEA">
        <w:rPr>
          <w:color w:val="000000"/>
          <w:sz w:val="28"/>
          <w:szCs w:val="28"/>
        </w:rPr>
        <w:t xml:space="preserve">  формирование в общеобразовательных школах интеллектуального, физически и духовно развитого</w:t>
      </w:r>
      <w:r w:rsidR="000E10EC">
        <w:rPr>
          <w:color w:val="000000"/>
          <w:sz w:val="28"/>
          <w:szCs w:val="28"/>
        </w:rPr>
        <w:t xml:space="preserve"> гражданина РК</w:t>
      </w:r>
      <w:bookmarkStart w:id="0" w:name="_GoBack"/>
      <w:bookmarkEnd w:id="0"/>
      <w:r w:rsidR="00B07F2C" w:rsidRPr="00C70DEA">
        <w:rPr>
          <w:color w:val="000000"/>
          <w:sz w:val="28"/>
          <w:szCs w:val="28"/>
        </w:rPr>
        <w:t>,</w:t>
      </w:r>
      <w:r w:rsidR="007C636D" w:rsidRPr="00C70DEA">
        <w:rPr>
          <w:color w:val="000000"/>
          <w:sz w:val="28"/>
          <w:szCs w:val="28"/>
        </w:rPr>
        <w:t xml:space="preserve"> является одной из самых важных задач.</w:t>
      </w:r>
      <w:r w:rsidR="0008627A" w:rsidRPr="00C70DEA">
        <w:rPr>
          <w:kern w:val="24"/>
          <w:sz w:val="28"/>
          <w:szCs w:val="28"/>
        </w:rPr>
        <w:t xml:space="preserve"> [1].</w:t>
      </w:r>
      <w:r w:rsidR="00E73291" w:rsidRPr="00C70DEA">
        <w:rPr>
          <w:color w:val="000000"/>
          <w:sz w:val="28"/>
          <w:szCs w:val="28"/>
        </w:rPr>
        <w:t xml:space="preserve"> Особая роль </w:t>
      </w:r>
      <w:proofErr w:type="gramStart"/>
      <w:r w:rsidR="00E73291" w:rsidRPr="00C70DEA">
        <w:rPr>
          <w:color w:val="000000"/>
          <w:sz w:val="28"/>
          <w:szCs w:val="28"/>
        </w:rPr>
        <w:t>здесь  отводится</w:t>
      </w:r>
      <w:proofErr w:type="gramEnd"/>
      <w:r w:rsidR="00E73291" w:rsidRPr="00C70DEA">
        <w:rPr>
          <w:color w:val="000000"/>
          <w:sz w:val="28"/>
          <w:szCs w:val="28"/>
        </w:rPr>
        <w:t xml:space="preserve"> качественному образованию</w:t>
      </w:r>
      <w:r w:rsidR="00B07F2C" w:rsidRPr="00C70DEA">
        <w:rPr>
          <w:color w:val="000000"/>
          <w:sz w:val="28"/>
          <w:szCs w:val="28"/>
        </w:rPr>
        <w:t>.</w:t>
      </w:r>
      <w:r w:rsidR="000528F5" w:rsidRPr="00C70DEA">
        <w:rPr>
          <w:color w:val="000000"/>
          <w:sz w:val="28"/>
          <w:szCs w:val="28"/>
        </w:rPr>
        <w:t xml:space="preserve"> </w:t>
      </w:r>
      <w:r w:rsidR="00B07F2C" w:rsidRPr="00C70DEA">
        <w:rPr>
          <w:color w:val="000000"/>
          <w:sz w:val="28"/>
          <w:szCs w:val="28"/>
        </w:rPr>
        <w:t>С</w:t>
      </w:r>
      <w:r w:rsidR="00E73291" w:rsidRPr="00C70DEA">
        <w:rPr>
          <w:color w:val="000000"/>
          <w:sz w:val="28"/>
          <w:szCs w:val="28"/>
        </w:rPr>
        <w:t>овременному общест</w:t>
      </w:r>
      <w:r w:rsidR="006E6A4A" w:rsidRPr="00C70DEA">
        <w:rPr>
          <w:color w:val="000000"/>
          <w:sz w:val="28"/>
          <w:szCs w:val="28"/>
        </w:rPr>
        <w:t>в</w:t>
      </w:r>
      <w:r w:rsidR="008F5C51">
        <w:rPr>
          <w:color w:val="000000"/>
          <w:sz w:val="28"/>
          <w:szCs w:val="28"/>
        </w:rPr>
        <w:t xml:space="preserve">у нужны люди  </w:t>
      </w:r>
      <w:r w:rsidR="00E73291" w:rsidRPr="00C70DEA">
        <w:rPr>
          <w:color w:val="000000"/>
          <w:sz w:val="28"/>
          <w:szCs w:val="28"/>
        </w:rPr>
        <w:t xml:space="preserve"> думающие, мыслящие</w:t>
      </w:r>
      <w:r w:rsidR="0079484C" w:rsidRPr="00C70DEA">
        <w:rPr>
          <w:color w:val="000000"/>
          <w:sz w:val="28"/>
          <w:szCs w:val="28"/>
        </w:rPr>
        <w:t xml:space="preserve"> критически. Критическое мышление – ведущее современное педагогическое понятие, актуальное для развития преподавания и обучения в Казахстане</w:t>
      </w:r>
      <w:r w:rsidR="000528F5" w:rsidRPr="00C70DEA">
        <w:rPr>
          <w:color w:val="000000"/>
          <w:sz w:val="28"/>
          <w:szCs w:val="28"/>
        </w:rPr>
        <w:t>.</w:t>
      </w:r>
      <w:r w:rsidR="005C387B">
        <w:rPr>
          <w:color w:val="000000"/>
          <w:sz w:val="28"/>
          <w:szCs w:val="28"/>
        </w:rPr>
        <w:t xml:space="preserve"> </w:t>
      </w:r>
      <w:r w:rsidR="00B918E1" w:rsidRPr="00C70DEA">
        <w:rPr>
          <w:color w:val="000000"/>
          <w:sz w:val="28"/>
          <w:szCs w:val="28"/>
        </w:rPr>
        <w:t xml:space="preserve">В </w:t>
      </w:r>
      <w:r w:rsidR="00B918E1" w:rsidRPr="00C70DEA">
        <w:rPr>
          <w:bCs/>
          <w:color w:val="000000"/>
          <w:sz w:val="28"/>
          <w:szCs w:val="28"/>
        </w:rPr>
        <w:t>Государственном общеобязательн</w:t>
      </w:r>
      <w:r w:rsidR="00C70DEA" w:rsidRPr="00C70DEA">
        <w:rPr>
          <w:bCs/>
          <w:color w:val="000000"/>
          <w:sz w:val="28"/>
          <w:szCs w:val="28"/>
        </w:rPr>
        <w:t>ом</w:t>
      </w:r>
      <w:r w:rsidR="00B918E1" w:rsidRPr="00C70DEA">
        <w:rPr>
          <w:bCs/>
          <w:color w:val="000000"/>
          <w:sz w:val="28"/>
          <w:szCs w:val="28"/>
        </w:rPr>
        <w:t xml:space="preserve"> стандарт</w:t>
      </w:r>
      <w:r w:rsidR="00C70DEA" w:rsidRPr="00C70DEA">
        <w:rPr>
          <w:bCs/>
          <w:color w:val="000000"/>
          <w:sz w:val="28"/>
          <w:szCs w:val="28"/>
        </w:rPr>
        <w:t>е</w:t>
      </w:r>
      <w:r w:rsidR="00B918E1" w:rsidRPr="00C70DEA">
        <w:rPr>
          <w:bCs/>
          <w:color w:val="000000"/>
          <w:sz w:val="28"/>
          <w:szCs w:val="28"/>
        </w:rPr>
        <w:t xml:space="preserve"> общего среднего образования отмечено, что </w:t>
      </w:r>
      <w:r w:rsidR="00F5238F" w:rsidRPr="00C70DEA">
        <w:rPr>
          <w:color w:val="000000"/>
          <w:sz w:val="28"/>
          <w:szCs w:val="28"/>
          <w:lang w:val="kk-KZ"/>
        </w:rPr>
        <w:t xml:space="preserve"> </w:t>
      </w:r>
      <w:r w:rsidR="00B918E1" w:rsidRPr="00C70DEA">
        <w:rPr>
          <w:bCs/>
          <w:color w:val="000000"/>
          <w:sz w:val="28"/>
          <w:szCs w:val="28"/>
          <w:lang w:val="kk-KZ"/>
        </w:rPr>
        <w:t>ц</w:t>
      </w:r>
      <w:r w:rsidR="007B6754" w:rsidRPr="00C70DEA">
        <w:rPr>
          <w:bCs/>
          <w:color w:val="000000"/>
          <w:sz w:val="28"/>
          <w:szCs w:val="28"/>
        </w:rPr>
        <w:t>ель</w:t>
      </w:r>
      <w:r w:rsidR="00B918E1" w:rsidRPr="00C70DEA">
        <w:rPr>
          <w:bCs/>
          <w:color w:val="000000"/>
          <w:sz w:val="28"/>
          <w:szCs w:val="28"/>
        </w:rPr>
        <w:t xml:space="preserve">ю </w:t>
      </w:r>
      <w:r w:rsidR="007B6754" w:rsidRPr="00C70DEA">
        <w:rPr>
          <w:bCs/>
          <w:color w:val="000000"/>
          <w:sz w:val="28"/>
          <w:szCs w:val="28"/>
        </w:rPr>
        <w:t xml:space="preserve"> общего среднего образования</w:t>
      </w:r>
      <w:r w:rsidR="00B918E1" w:rsidRPr="00C70DEA">
        <w:rPr>
          <w:bCs/>
          <w:color w:val="000000"/>
          <w:sz w:val="28"/>
          <w:szCs w:val="28"/>
        </w:rPr>
        <w:t xml:space="preserve"> является </w:t>
      </w:r>
      <w:r w:rsidR="007B6754" w:rsidRPr="00C70DEA">
        <w:rPr>
          <w:bCs/>
          <w:color w:val="000000"/>
          <w:sz w:val="28"/>
          <w:szCs w:val="28"/>
        </w:rPr>
        <w:t>создание образовательного пространства, благоприятного для обеспечения академической подготовки обучающихся к продолжению образования в вузе и профессионального самоопределения на основе развития навыков широкого спектра</w:t>
      </w:r>
      <w:r w:rsidR="00B918E1" w:rsidRPr="00C70DEA">
        <w:rPr>
          <w:bCs/>
          <w:color w:val="000000"/>
          <w:sz w:val="28"/>
          <w:szCs w:val="28"/>
        </w:rPr>
        <w:t>:</w:t>
      </w:r>
      <w:r w:rsidR="007B6754" w:rsidRPr="00C70DEA">
        <w:rPr>
          <w:bCs/>
          <w:color w:val="000000"/>
          <w:sz w:val="28"/>
          <w:szCs w:val="28"/>
        </w:rPr>
        <w:t xml:space="preserve"> функциональное и творческое применение знаний</w:t>
      </w:r>
      <w:r w:rsidR="00B918E1" w:rsidRPr="00C70DEA">
        <w:rPr>
          <w:bCs/>
          <w:color w:val="000000"/>
          <w:sz w:val="28"/>
          <w:szCs w:val="28"/>
        </w:rPr>
        <w:t>,</w:t>
      </w:r>
      <w:r w:rsidR="007B6754" w:rsidRPr="00C70DEA">
        <w:rPr>
          <w:bCs/>
          <w:color w:val="000000"/>
          <w:sz w:val="28"/>
          <w:szCs w:val="28"/>
        </w:rPr>
        <w:t xml:space="preserve"> критическое мышление</w:t>
      </w:r>
      <w:r w:rsidR="00043566" w:rsidRPr="00C70DEA">
        <w:rPr>
          <w:color w:val="000000"/>
          <w:sz w:val="28"/>
          <w:szCs w:val="28"/>
        </w:rPr>
        <w:t>.</w:t>
      </w:r>
      <w:r w:rsidR="00043566" w:rsidRPr="00C70DEA">
        <w:rPr>
          <w:kern w:val="24"/>
          <w:sz w:val="28"/>
          <w:szCs w:val="28"/>
        </w:rPr>
        <w:t xml:space="preserve"> [2].</w:t>
      </w:r>
    </w:p>
    <w:p w:rsidR="00B07F2C" w:rsidRPr="00AB2AE2" w:rsidRDefault="00C70DEA" w:rsidP="00C70DEA">
      <w:pPr>
        <w:pStyle w:val="a4"/>
        <w:jc w:val="both"/>
        <w:rPr>
          <w:bCs/>
          <w:i/>
          <w:color w:val="000000"/>
          <w:sz w:val="28"/>
          <w:szCs w:val="28"/>
        </w:rPr>
      </w:pPr>
      <w:r w:rsidRPr="00C70DEA">
        <w:rPr>
          <w:color w:val="000000"/>
          <w:sz w:val="28"/>
          <w:szCs w:val="28"/>
        </w:rPr>
        <w:t xml:space="preserve">        </w:t>
      </w:r>
      <w:r w:rsidR="006E6A4A" w:rsidRPr="00C70DEA">
        <w:rPr>
          <w:color w:val="000000"/>
          <w:sz w:val="28"/>
          <w:szCs w:val="28"/>
        </w:rPr>
        <w:t>П</w:t>
      </w:r>
      <w:r w:rsidR="00E73291" w:rsidRPr="00C70DEA">
        <w:rPr>
          <w:color w:val="000000"/>
          <w:sz w:val="28"/>
          <w:szCs w:val="28"/>
        </w:rPr>
        <w:t xml:space="preserve">оэтому </w:t>
      </w:r>
      <w:r w:rsidR="00E73291" w:rsidRPr="00B34207">
        <w:rPr>
          <w:i/>
          <w:color w:val="000000"/>
          <w:sz w:val="28"/>
          <w:szCs w:val="28"/>
        </w:rPr>
        <w:t>основными направлениями работы по повышению качества образования являются обеспечение равного доступа всех участников образовательного процесса к лучшим образовательным ресурсам и технологиям.</w:t>
      </w:r>
      <w:r w:rsidR="00E73291" w:rsidRPr="00C70DEA">
        <w:rPr>
          <w:color w:val="000000"/>
          <w:sz w:val="28"/>
          <w:szCs w:val="28"/>
        </w:rPr>
        <w:t xml:space="preserve"> Вот почему изучение проблемы</w:t>
      </w:r>
      <w:r w:rsidR="006E6A4A" w:rsidRPr="00C70DEA">
        <w:rPr>
          <w:color w:val="000000"/>
          <w:sz w:val="28"/>
          <w:szCs w:val="28"/>
        </w:rPr>
        <w:t xml:space="preserve">: </w:t>
      </w:r>
      <w:r w:rsidR="00E73291" w:rsidRPr="00AB2AE2">
        <w:rPr>
          <w:b/>
          <w:i/>
          <w:sz w:val="28"/>
          <w:szCs w:val="28"/>
        </w:rPr>
        <w:t>«</w:t>
      </w:r>
      <w:r w:rsidR="00E73291" w:rsidRPr="00DE4D9E">
        <w:rPr>
          <w:b/>
          <w:i/>
          <w:color w:val="000000"/>
          <w:sz w:val="28"/>
          <w:szCs w:val="28"/>
        </w:rPr>
        <w:t>Развитие критического мышления у детей младшего школьного возраста»-</w:t>
      </w:r>
      <w:r w:rsidR="006E6A4A" w:rsidRPr="00DE4D9E">
        <w:rPr>
          <w:b/>
          <w:i/>
          <w:color w:val="000000"/>
          <w:sz w:val="28"/>
          <w:szCs w:val="28"/>
        </w:rPr>
        <w:t xml:space="preserve"> </w:t>
      </w:r>
      <w:r w:rsidR="00E73291" w:rsidRPr="00D237E2">
        <w:rPr>
          <w:color w:val="000000"/>
          <w:sz w:val="28"/>
          <w:szCs w:val="28"/>
        </w:rPr>
        <w:t xml:space="preserve">стала моей методической </w:t>
      </w:r>
      <w:r w:rsidR="006E6A4A" w:rsidRPr="00D237E2">
        <w:rPr>
          <w:color w:val="000000"/>
          <w:sz w:val="28"/>
          <w:szCs w:val="28"/>
        </w:rPr>
        <w:t>темой</w:t>
      </w:r>
      <w:r w:rsidR="00E73291" w:rsidRPr="00D237E2">
        <w:rPr>
          <w:color w:val="000000"/>
          <w:sz w:val="28"/>
          <w:szCs w:val="28"/>
        </w:rPr>
        <w:t>, которая находится</w:t>
      </w:r>
      <w:r w:rsidR="006E6A4A" w:rsidRPr="00D237E2">
        <w:rPr>
          <w:color w:val="000000"/>
          <w:sz w:val="28"/>
          <w:szCs w:val="28"/>
        </w:rPr>
        <w:t xml:space="preserve"> в </w:t>
      </w:r>
      <w:proofErr w:type="gramStart"/>
      <w:r w:rsidR="006E6A4A" w:rsidRPr="00D237E2">
        <w:rPr>
          <w:color w:val="000000"/>
          <w:sz w:val="28"/>
          <w:szCs w:val="28"/>
        </w:rPr>
        <w:t xml:space="preserve">тесном </w:t>
      </w:r>
      <w:r w:rsidR="00E73291" w:rsidRPr="00D237E2">
        <w:rPr>
          <w:color w:val="000000"/>
          <w:sz w:val="28"/>
          <w:szCs w:val="28"/>
        </w:rPr>
        <w:t xml:space="preserve"> единении</w:t>
      </w:r>
      <w:proofErr w:type="gramEnd"/>
      <w:r w:rsidR="00E73291" w:rsidRPr="00D237E2">
        <w:rPr>
          <w:color w:val="000000"/>
          <w:sz w:val="28"/>
          <w:szCs w:val="28"/>
        </w:rPr>
        <w:t xml:space="preserve"> с </w:t>
      </w:r>
      <w:r w:rsidR="006E6A4A" w:rsidRPr="00D237E2">
        <w:rPr>
          <w:color w:val="000000"/>
          <w:sz w:val="28"/>
          <w:szCs w:val="28"/>
        </w:rPr>
        <w:t xml:space="preserve"> образовательной </w:t>
      </w:r>
      <w:r w:rsidR="00E73291" w:rsidRPr="00D237E2">
        <w:rPr>
          <w:color w:val="000000"/>
          <w:sz w:val="28"/>
          <w:szCs w:val="28"/>
        </w:rPr>
        <w:t xml:space="preserve">проблемой школы: </w:t>
      </w:r>
      <w:r w:rsidR="00E73291" w:rsidRPr="00DE4D9E">
        <w:rPr>
          <w:b/>
          <w:i/>
          <w:color w:val="000000"/>
          <w:sz w:val="28"/>
          <w:szCs w:val="28"/>
        </w:rPr>
        <w:t xml:space="preserve">«Использование и развитие образовательных технологий </w:t>
      </w:r>
      <w:r w:rsidR="006E6A4A" w:rsidRPr="00DE4D9E">
        <w:rPr>
          <w:b/>
          <w:i/>
          <w:color w:val="000000"/>
          <w:sz w:val="28"/>
          <w:szCs w:val="28"/>
        </w:rPr>
        <w:t>в формировании ключевых компетенций современного школьника</w:t>
      </w:r>
      <w:r w:rsidR="008F5C51" w:rsidRPr="00DE4D9E">
        <w:rPr>
          <w:b/>
          <w:i/>
          <w:color w:val="000000"/>
          <w:sz w:val="28"/>
          <w:szCs w:val="28"/>
          <w:lang w:val="kk-KZ"/>
        </w:rPr>
        <w:t>»</w:t>
      </w:r>
    </w:p>
    <w:p w:rsidR="00BB38FC" w:rsidRPr="00365143" w:rsidRDefault="008F5C51" w:rsidP="00C70D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</w:t>
      </w:r>
      <w:r w:rsidR="00CE1948"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Часто, в процессе работы, я вижу</w:t>
      </w:r>
      <w:r w:rsidR="00B07F2C"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E1948"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E1948"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 мои</w:t>
      </w:r>
      <w:proofErr w:type="gramEnd"/>
      <w:r w:rsidR="00CE1948"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маленькие ученики делают различные открытия, умозаключения. Задумалась о том</w:t>
      </w:r>
      <w:proofErr w:type="gramStart"/>
      <w:r w:rsidR="00CE1948"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E1948"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же такое мышление?</w:t>
      </w:r>
      <w:r w:rsidR="00905F84"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же мыслят ученики</w:t>
      </w:r>
      <w:r w:rsidR="005A368E"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Изучив </w:t>
      </w:r>
      <w:r w:rsidR="00CE1948"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множество литературы </w:t>
      </w:r>
      <w:proofErr w:type="gramStart"/>
      <w:r w:rsidR="00CE1948"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 теме</w:t>
      </w:r>
      <w:proofErr w:type="gramEnd"/>
      <w:r w:rsidR="00CE1948"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пришла к выводу, </w:t>
      </w:r>
      <w:r w:rsidR="00CE1948" w:rsidRPr="003651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</w:t>
      </w:r>
      <w:r w:rsidRPr="003651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научное обоснование понятия  «</w:t>
      </w:r>
      <w:r w:rsidR="00100DB8" w:rsidRPr="003651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r w:rsidR="00CE1948" w:rsidRPr="003651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ышление» тесно связано  с практикой его  применения. Мышление - высший этап обработки информации человеком, процесс установления связей между объектами или явлениями окружающего мира. Мышление человека видит связи между </w:t>
      </w:r>
      <w:r w:rsidR="00CE1948" w:rsidRPr="003651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объектами, замечает их основные свойства, и в итоге у личности появляется свое, особенное, уникальное представление об объективной реальности</w:t>
      </w:r>
      <w:r w:rsidR="005A368E" w:rsidRPr="003651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CE1948" w:rsidRPr="00365143" w:rsidRDefault="00BB38FC" w:rsidP="00C70DEA">
      <w:pPr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CE1948"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происходит процесс мышления и отчего</w:t>
      </w:r>
      <w:r w:rsidR="008F5C5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="00CE1948"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почему человек вообще мыслит? Какова его цель? Видимо, </w:t>
      </w:r>
      <w:r w:rsidR="00CE1948" w:rsidRPr="003651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основная цель человеческого мышления – приобрести знания об окружающем мире, получить их. Потому поток мышления у человека не прерывается никогда, даже у тех людей, о которых говорят: «Он вообще головой не думает!» Человек все время усваивает знания, сталкивается с новыми понятиями, делает выводы, меняет свои суждения и представления о чем-то. Меняются краски картины мира, меняются ее штрихи – человек рисует сам свою картину мышления, свое красочное «полотно мира».</w:t>
      </w:r>
    </w:p>
    <w:p w:rsidR="00CE1948" w:rsidRPr="00C70DEA" w:rsidRDefault="00CE1948" w:rsidP="00C70DEA">
      <w:pPr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мышления делятся на:</w:t>
      </w:r>
    </w:p>
    <w:p w:rsidR="00CE1948" w:rsidRPr="00C70DEA" w:rsidRDefault="00CE1948" w:rsidP="008F5C51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Наглядно-действенное мышление, с помощью которого человек познает материальный мир, изучает предметы. Его еще можно назвать «мышлением действия».</w:t>
      </w:r>
    </w:p>
    <w:p w:rsidR="00790431" w:rsidRDefault="00790431" w:rsidP="008F5C51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948" w:rsidRPr="00C70DEA" w:rsidRDefault="00CE1948" w:rsidP="008F5C51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Конкретно-предметное мышление.</w:t>
      </w:r>
    </w:p>
    <w:p w:rsidR="00790431" w:rsidRDefault="00790431" w:rsidP="008F5C51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948" w:rsidRPr="00C70DEA" w:rsidRDefault="00CE1948" w:rsidP="008F5C51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Наглядно-образное мышление. Хорошо развито у творческих личностей, людей художественных профессий.</w:t>
      </w:r>
    </w:p>
    <w:p w:rsidR="00790431" w:rsidRDefault="00790431" w:rsidP="008F5C51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948" w:rsidRPr="00C70DEA" w:rsidRDefault="00CE1948" w:rsidP="008F5C51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Абстрактно-логическое мышление. Этот тип мышления обычно хорошо развит у мужчин – более, чем у женщин. Также он хорошо развит у людей, чьи профессии связаны с математикой, техникой, информационными технологиями.</w:t>
      </w:r>
    </w:p>
    <w:p w:rsidR="00CE1948" w:rsidRPr="00365143" w:rsidRDefault="00790431" w:rsidP="00C70DEA">
      <w:pPr>
        <w:spacing w:before="100" w:beforeAutospacing="1" w:after="100" w:afterAutospacing="1" w:line="347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</w:t>
      </w:r>
      <w:r w:rsidR="00CE1948"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говорят о критическом мышлении человека. Под этим </w:t>
      </w:r>
      <w:r w:rsidR="00CE1948" w:rsidRPr="003651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понимают способность человека воспринимать информацию и подвергать ее анализу, «пропускать через фильтры» собственного представления, но «не застревать» в нем. Критическое мышление, в отличии от некритического, предполагает способность менять свои суждения, представления и выводы в зависимости от новой полученной информации.</w:t>
      </w:r>
    </w:p>
    <w:p w:rsidR="00885013" w:rsidRPr="00365143" w:rsidRDefault="00365143" w:rsidP="00C70DEA">
      <w:pPr>
        <w:spacing w:line="21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</w:t>
      </w:r>
      <w:r w:rsidR="00CE1948" w:rsidRPr="00C70DEA">
        <w:rPr>
          <w:rFonts w:ascii="Times New Roman" w:hAnsi="Times New Roman" w:cs="Times New Roman"/>
          <w:color w:val="000000"/>
          <w:sz w:val="28"/>
          <w:szCs w:val="28"/>
        </w:rPr>
        <w:t xml:space="preserve">При критическом мышлении человек способен поставить под сомнение «самого себя», то есть свои предыдущие убеждения и мнения, принять точку зрения другого, проанализировать и ее также. Цель его – прийти к обоснованному мнению, вынести верное, обоснованное суждение. Оно дает личности возможность развития, поиска самой себя. Поэтому </w:t>
      </w:r>
      <w:r w:rsidR="00CE1948" w:rsidRPr="00365143">
        <w:rPr>
          <w:rFonts w:ascii="Times New Roman" w:hAnsi="Times New Roman" w:cs="Times New Roman"/>
          <w:i/>
          <w:color w:val="000000"/>
          <w:sz w:val="28"/>
          <w:szCs w:val="28"/>
        </w:rPr>
        <w:t>в современном обществе принято считать, что человек, мыслящий критически, стоит на более высоком уровне развития по критерию мышления, чем тот, кто обладает мышлением некритическим.</w:t>
      </w:r>
      <w:r w:rsidR="00BB38FC" w:rsidRPr="003651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7B6754" w:rsidRPr="00B259C7" w:rsidRDefault="00BB38FC" w:rsidP="00C70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59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Работая с детьми младшего школьного возраста,</w:t>
      </w:r>
      <w:r w:rsidR="007B6754" w:rsidRPr="00B259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я нахожусь</w:t>
      </w:r>
      <w:r w:rsidR="00100DB8" w:rsidRPr="00B259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259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поиске таких методов и приёмов работы на уроках, которые бы совершенствовали мыслительные способности учащихся и позволили бы мыслить более продуктивно.</w:t>
      </w:r>
      <w:r w:rsidR="00B07F2C" w:rsidRPr="00B259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B6754" w:rsidRPr="00B259C7">
        <w:rPr>
          <w:rFonts w:ascii="Times New Roman" w:eastAsia="Adobe Fan Heiti Std B" w:hAnsi="Times New Roman" w:cs="Times New Roman"/>
          <w:i/>
          <w:sz w:val="28"/>
          <w:szCs w:val="28"/>
        </w:rPr>
        <w:t xml:space="preserve">Я остановлюсь на тех приёмах, которые </w:t>
      </w:r>
      <w:r w:rsidR="008A4B66" w:rsidRPr="00B259C7">
        <w:rPr>
          <w:rFonts w:ascii="Times New Roman" w:eastAsia="Adobe Fan Heiti Std B" w:hAnsi="Times New Roman" w:cs="Times New Roman"/>
          <w:i/>
          <w:sz w:val="28"/>
          <w:szCs w:val="28"/>
          <w:lang w:val="kk-KZ"/>
        </w:rPr>
        <w:t xml:space="preserve">часто </w:t>
      </w:r>
      <w:r w:rsidR="007B6754" w:rsidRPr="00B259C7">
        <w:rPr>
          <w:rFonts w:ascii="Times New Roman" w:eastAsia="Adobe Fan Heiti Std B" w:hAnsi="Times New Roman" w:cs="Times New Roman"/>
          <w:i/>
          <w:sz w:val="28"/>
          <w:szCs w:val="28"/>
        </w:rPr>
        <w:t>использую на своих</w:t>
      </w:r>
      <w:r w:rsidR="007B6754" w:rsidRPr="00B259C7">
        <w:rPr>
          <w:rFonts w:ascii="Times New Roman" w:hAnsi="Times New Roman" w:cs="Times New Roman"/>
          <w:i/>
          <w:sz w:val="28"/>
          <w:szCs w:val="28"/>
        </w:rPr>
        <w:t xml:space="preserve"> уроках.</w:t>
      </w:r>
    </w:p>
    <w:p w:rsidR="007B6754" w:rsidRPr="00C70DEA" w:rsidRDefault="007B6754" w:rsidP="00C70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Приём</w:t>
      </w:r>
      <w:r w:rsidRPr="00C7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«Верные – неверные утверждения»</w:t>
      </w:r>
    </w:p>
    <w:p w:rsidR="007B6754" w:rsidRPr="00C70DEA" w:rsidRDefault="007B6754" w:rsidP="00C70D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Постановка проблемы: </w:t>
      </w:r>
    </w:p>
    <w:p w:rsidR="007B6754" w:rsidRPr="00C70DEA" w:rsidRDefault="007B6754" w:rsidP="00C70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Разберите предложения   по членам предложения и сравните их.</w:t>
      </w:r>
    </w:p>
    <w:p w:rsidR="007B6754" w:rsidRPr="00C70DEA" w:rsidRDefault="007B6754" w:rsidP="00C70D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D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садах поспевают яблоки.</w:t>
      </w:r>
    </w:p>
    <w:p w:rsidR="007B6754" w:rsidRPr="00C70DEA" w:rsidRDefault="007B6754" w:rsidP="00C70D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садах поспевают яблоки, груши и сливы.</w:t>
      </w:r>
    </w:p>
    <w:p w:rsidR="007B6754" w:rsidRPr="00C70DEA" w:rsidRDefault="007B6754" w:rsidP="00C70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интересного заметили? </w:t>
      </w:r>
      <w:proofErr w:type="gramStart"/>
      <w:r w:rsidRPr="00C70DEA">
        <w:rPr>
          <w:rFonts w:ascii="Times New Roman" w:eastAsia="Times New Roman" w:hAnsi="Times New Roman" w:cs="Times New Roman"/>
          <w:sz w:val="28"/>
          <w:szCs w:val="28"/>
          <w:lang w:eastAsia="ru-RU"/>
        </w:rPr>
        <w:t>( Три</w:t>
      </w:r>
      <w:proofErr w:type="gramEnd"/>
      <w:r w:rsidRPr="00C7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подлежащих)</w:t>
      </w:r>
    </w:p>
    <w:p w:rsidR="007B6754" w:rsidRPr="00C70DEA" w:rsidRDefault="007B6754" w:rsidP="00C70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sz w:val="28"/>
          <w:szCs w:val="28"/>
          <w:lang w:eastAsia="ru-RU"/>
        </w:rPr>
        <w:t>- Я</w:t>
      </w:r>
      <w:r w:rsidRPr="00C70D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блоки, груши и сливы - </w:t>
      </w:r>
      <w:r w:rsidRPr="00C70DE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однородные члены предложения</w:t>
      </w:r>
    </w:p>
    <w:p w:rsidR="007B6754" w:rsidRPr="00C70DEA" w:rsidRDefault="007B6754" w:rsidP="00C70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 уроке мы узнаем, какие члены предложения называются однородными. Выскажите свои предположения о том, какие из утверждений являются верными.</w:t>
      </w:r>
    </w:p>
    <w:p w:rsidR="007B6754" w:rsidRPr="00C70DEA" w:rsidRDefault="007B6754" w:rsidP="00C70D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Однородные члены предложения отвечают на один и тот же вопрос.</w:t>
      </w:r>
    </w:p>
    <w:p w:rsidR="007B6754" w:rsidRPr="00C70DEA" w:rsidRDefault="007B6754" w:rsidP="00C70D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Однородные члены предложения отвечают на вопросы кто? что?</w:t>
      </w:r>
    </w:p>
    <w:p w:rsidR="007B6754" w:rsidRPr="00C70DEA" w:rsidRDefault="007B6754" w:rsidP="00C70D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 Однородные члены предложения относятся </w:t>
      </w:r>
      <w:proofErr w:type="gramStart"/>
      <w:r w:rsidRPr="00C70D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 одному</w:t>
      </w:r>
      <w:proofErr w:type="gramEnd"/>
      <w:r w:rsidRPr="00C70D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тому же слову.</w:t>
      </w:r>
    </w:p>
    <w:p w:rsidR="007B6754" w:rsidRPr="00C70DEA" w:rsidRDefault="007B6754" w:rsidP="00C70D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Однородные члены предложения относятся к главным членам предложения.</w:t>
      </w:r>
    </w:p>
    <w:p w:rsidR="007B6754" w:rsidRPr="00C70DEA" w:rsidRDefault="007B6754" w:rsidP="00C70D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Однородными могут быть главные и второстепенные члены предложения.</w:t>
      </w:r>
    </w:p>
    <w:p w:rsidR="007B6754" w:rsidRPr="00C70DEA" w:rsidRDefault="007B6754" w:rsidP="00C70D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 Однородными могут быть главные члены предложения.</w:t>
      </w:r>
    </w:p>
    <w:p w:rsidR="007B6754" w:rsidRPr="00C70DEA" w:rsidRDefault="008A4B66" w:rsidP="00C70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стадии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рефлексии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новь возвращаюсь</w:t>
      </w:r>
      <w:r w:rsidR="007B6754" w:rsidRPr="00C7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утверждениям, и тогда обучающиеся уже точно, в соответствии с правилом, выбирают «верные утверждения»</w:t>
      </w:r>
    </w:p>
    <w:p w:rsidR="007B6754" w:rsidRPr="00C70DEA" w:rsidRDefault="007B6754" w:rsidP="00C70D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Приём «</w:t>
      </w:r>
      <w:r w:rsidRPr="00C70D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Учебный мозговой штурм</w:t>
      </w:r>
      <w:r w:rsidRPr="00C70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6754" w:rsidRPr="00C70DEA" w:rsidRDefault="007B6754" w:rsidP="00C70D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Даны слова:</w:t>
      </w:r>
    </w:p>
    <w:p w:rsidR="007B6754" w:rsidRPr="00C70DEA" w:rsidRDefault="007B6754" w:rsidP="00C70D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                                  синицы                        акация</w:t>
      </w:r>
    </w:p>
    <w:p w:rsidR="007B6754" w:rsidRPr="00C70DEA" w:rsidRDefault="007B6754" w:rsidP="00C70D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циркуль                            скворцы                       секция</w:t>
      </w:r>
    </w:p>
    <w:p w:rsidR="007B6754" w:rsidRPr="00C70DEA" w:rsidRDefault="007B6754" w:rsidP="00C70D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                                птенцы                        станция</w:t>
      </w:r>
    </w:p>
    <w:p w:rsidR="007B6754" w:rsidRPr="00C70DEA" w:rsidRDefault="007B6754" w:rsidP="00C70D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Постановка проблемы: </w:t>
      </w:r>
    </w:p>
    <w:p w:rsidR="007B6754" w:rsidRPr="00C70DEA" w:rsidRDefault="007B6754" w:rsidP="00C70D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-Произнесите слова </w:t>
      </w:r>
      <w:proofErr w:type="gramStart"/>
      <w:r w:rsidRPr="00C70D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вслух  и</w:t>
      </w:r>
      <w:proofErr w:type="gramEnd"/>
      <w:r w:rsidRPr="00C7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скажите,  какой звук мы слышим после звука [ц]? ([ы])  </w:t>
      </w:r>
    </w:p>
    <w:p w:rsidR="007B6754" w:rsidRPr="00C70DEA" w:rsidRDefault="007B6754" w:rsidP="00C70D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-Какими буквами он обозначен? (И, Ы) </w:t>
      </w:r>
    </w:p>
    <w:p w:rsidR="007B6754" w:rsidRPr="00C70DEA" w:rsidRDefault="007B6754" w:rsidP="00C70D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 в каких случаях после</w:t>
      </w:r>
      <w:r w:rsidRPr="00C70D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</w:t>
      </w:r>
      <w:r w:rsidRPr="00C7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пишем </w:t>
      </w:r>
      <w:r w:rsidRPr="00C70D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C7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каких </w:t>
      </w:r>
      <w:r w:rsidRPr="00C70D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Pr="00C70DE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B6754" w:rsidRPr="00C70DEA" w:rsidRDefault="007B6754" w:rsidP="00C70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Понаблюдав за словами, обучающиеся формулируют свои предположения. </w:t>
      </w:r>
    </w:p>
    <w:p w:rsidR="007B6754" w:rsidRPr="00C70DEA" w:rsidRDefault="007B6754" w:rsidP="00C70D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Приём «</w:t>
      </w:r>
      <w:r w:rsidRPr="00C70D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Корзина идей</w:t>
      </w:r>
      <w:r w:rsidRPr="00C70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6754" w:rsidRPr="00C70DEA" w:rsidRDefault="007B6754" w:rsidP="00C70D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</w:p>
    <w:p w:rsidR="007B6754" w:rsidRPr="00C70DEA" w:rsidRDefault="007B6754" w:rsidP="00C70D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уже знаете о частях речи?</w:t>
      </w:r>
    </w:p>
    <w:p w:rsidR="007B6754" w:rsidRPr="00C70DEA" w:rsidRDefault="007B6754" w:rsidP="00C70D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Ответы, собранные в корзину:</w:t>
      </w:r>
    </w:p>
    <w:p w:rsidR="007B6754" w:rsidRPr="00C70DEA" w:rsidRDefault="007B6754" w:rsidP="00C70D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речи – это слова.</w:t>
      </w:r>
    </w:p>
    <w:p w:rsidR="007B6754" w:rsidRPr="00C70DEA" w:rsidRDefault="007B6754" w:rsidP="00C70D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частям речи мы относим имена существительные, имена прилагательные, глаголы, предлоги, местоимения.</w:t>
      </w:r>
    </w:p>
    <w:p w:rsidR="007B6754" w:rsidRPr="00C70DEA" w:rsidRDefault="007B6754" w:rsidP="00C70D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частей речи.</w:t>
      </w:r>
    </w:p>
    <w:p w:rsidR="007B6754" w:rsidRPr="00C70DEA" w:rsidRDefault="007B6754" w:rsidP="00C70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Отличия одной части речи от другой.</w:t>
      </w:r>
    </w:p>
    <w:p w:rsidR="007B6754" w:rsidRPr="00C70DEA" w:rsidRDefault="007B6754" w:rsidP="00C70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Приём «</w:t>
      </w:r>
      <w:proofErr w:type="spellStart"/>
      <w:r w:rsidRPr="00C70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Синквейн</w:t>
      </w:r>
      <w:proofErr w:type="spellEnd"/>
      <w:r w:rsidRPr="00C70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6754" w:rsidRPr="00B259C7" w:rsidRDefault="00B003CA" w:rsidP="00C70D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259C7">
        <w:rPr>
          <w:rFonts w:ascii="Times New Roman" w:hAnsi="Times New Roman" w:cs="Times New Roman"/>
          <w:i/>
          <w:sz w:val="28"/>
          <w:szCs w:val="28"/>
        </w:rPr>
        <w:t>Синквейны</w:t>
      </w:r>
      <w:proofErr w:type="spellEnd"/>
      <w:r w:rsidR="007B6754" w:rsidRPr="00B259C7">
        <w:rPr>
          <w:rFonts w:ascii="Times New Roman" w:hAnsi="Times New Roman" w:cs="Times New Roman"/>
          <w:i/>
          <w:sz w:val="28"/>
          <w:szCs w:val="28"/>
        </w:rPr>
        <w:t xml:space="preserve"> являются быстрым и мощным инструментом для рефлексирования, </w:t>
      </w:r>
      <w:proofErr w:type="gramStart"/>
      <w:r w:rsidR="007B6754" w:rsidRPr="00B259C7">
        <w:rPr>
          <w:rFonts w:ascii="Times New Roman" w:hAnsi="Times New Roman" w:cs="Times New Roman"/>
          <w:i/>
          <w:sz w:val="28"/>
          <w:szCs w:val="28"/>
        </w:rPr>
        <w:t xml:space="preserve">синтеза </w:t>
      </w:r>
      <w:r w:rsidR="005C387B" w:rsidRPr="00B259C7">
        <w:rPr>
          <w:rFonts w:ascii="Times New Roman" w:hAnsi="Times New Roman" w:cs="Times New Roman"/>
          <w:i/>
          <w:sz w:val="28"/>
          <w:szCs w:val="28"/>
        </w:rPr>
        <w:t xml:space="preserve"> и</w:t>
      </w:r>
      <w:proofErr w:type="gramEnd"/>
      <w:r w:rsidR="005C387B" w:rsidRPr="00B259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6754" w:rsidRPr="00B259C7">
        <w:rPr>
          <w:rFonts w:ascii="Times New Roman" w:hAnsi="Times New Roman" w:cs="Times New Roman"/>
          <w:i/>
          <w:sz w:val="28"/>
          <w:szCs w:val="28"/>
        </w:rPr>
        <w:t>обобщения понятий</w:t>
      </w:r>
      <w:r w:rsidRPr="00B259C7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="007B6754" w:rsidRPr="00B259C7">
        <w:rPr>
          <w:rFonts w:ascii="Times New Roman" w:hAnsi="Times New Roman" w:cs="Times New Roman"/>
          <w:i/>
          <w:sz w:val="28"/>
          <w:szCs w:val="28"/>
        </w:rPr>
        <w:t xml:space="preserve"> и информации.</w:t>
      </w:r>
    </w:p>
    <w:p w:rsidR="007B6754" w:rsidRPr="00B259C7" w:rsidRDefault="007B6754" w:rsidP="00C70D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59C7">
        <w:rPr>
          <w:rFonts w:ascii="Times New Roman" w:hAnsi="Times New Roman" w:cs="Times New Roman"/>
          <w:i/>
          <w:sz w:val="28"/>
          <w:szCs w:val="28"/>
        </w:rPr>
        <w:t xml:space="preserve">Задания могут быть различными: составить </w:t>
      </w:r>
      <w:proofErr w:type="spellStart"/>
      <w:r w:rsidRPr="00B259C7">
        <w:rPr>
          <w:rFonts w:ascii="Times New Roman" w:hAnsi="Times New Roman" w:cs="Times New Roman"/>
          <w:i/>
          <w:sz w:val="28"/>
          <w:szCs w:val="28"/>
        </w:rPr>
        <w:t>синквейн</w:t>
      </w:r>
      <w:proofErr w:type="spellEnd"/>
      <w:r w:rsidRPr="00B259C7">
        <w:rPr>
          <w:rFonts w:ascii="Times New Roman" w:hAnsi="Times New Roman" w:cs="Times New Roman"/>
          <w:i/>
          <w:sz w:val="28"/>
          <w:szCs w:val="28"/>
        </w:rPr>
        <w:t xml:space="preserve">, определить тему </w:t>
      </w:r>
      <w:proofErr w:type="spellStart"/>
      <w:r w:rsidRPr="00B259C7">
        <w:rPr>
          <w:rFonts w:ascii="Times New Roman" w:hAnsi="Times New Roman" w:cs="Times New Roman"/>
          <w:i/>
          <w:sz w:val="28"/>
          <w:szCs w:val="28"/>
        </w:rPr>
        <w:t>синквейна</w:t>
      </w:r>
      <w:proofErr w:type="spellEnd"/>
      <w:r w:rsidRPr="00B259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259C7">
        <w:rPr>
          <w:rFonts w:ascii="Times New Roman" w:hAnsi="Times New Roman" w:cs="Times New Roman"/>
          <w:i/>
          <w:sz w:val="28"/>
          <w:szCs w:val="28"/>
        </w:rPr>
        <w:t>( слова</w:t>
      </w:r>
      <w:proofErr w:type="gramEnd"/>
      <w:r w:rsidRPr="00B259C7">
        <w:rPr>
          <w:rFonts w:ascii="Times New Roman" w:hAnsi="Times New Roman" w:cs="Times New Roman"/>
          <w:i/>
          <w:sz w:val="28"/>
          <w:szCs w:val="28"/>
        </w:rPr>
        <w:t xml:space="preserve"> в первой строке), составить рассказ по готовому </w:t>
      </w:r>
      <w:proofErr w:type="spellStart"/>
      <w:r w:rsidRPr="00B259C7">
        <w:rPr>
          <w:rFonts w:ascii="Times New Roman" w:hAnsi="Times New Roman" w:cs="Times New Roman"/>
          <w:i/>
          <w:sz w:val="28"/>
          <w:szCs w:val="28"/>
        </w:rPr>
        <w:t>синквейну</w:t>
      </w:r>
      <w:proofErr w:type="spellEnd"/>
      <w:r w:rsidRPr="00B259C7">
        <w:rPr>
          <w:rFonts w:ascii="Times New Roman" w:hAnsi="Times New Roman" w:cs="Times New Roman"/>
          <w:i/>
          <w:sz w:val="28"/>
          <w:szCs w:val="28"/>
        </w:rPr>
        <w:t>, найти ошибку.</w:t>
      </w:r>
    </w:p>
    <w:p w:rsidR="00BB008A" w:rsidRPr="00B259C7" w:rsidRDefault="007B6754" w:rsidP="00C70D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59C7">
        <w:rPr>
          <w:rFonts w:ascii="Times New Roman" w:hAnsi="Times New Roman" w:cs="Times New Roman"/>
          <w:i/>
          <w:sz w:val="28"/>
          <w:szCs w:val="28"/>
        </w:rPr>
        <w:t>Из п</w:t>
      </w:r>
      <w:r w:rsidR="00B003CA" w:rsidRPr="00B259C7">
        <w:rPr>
          <w:rFonts w:ascii="Times New Roman" w:hAnsi="Times New Roman" w:cs="Times New Roman"/>
          <w:i/>
          <w:sz w:val="28"/>
          <w:szCs w:val="28"/>
        </w:rPr>
        <w:t xml:space="preserve">редставленных </w:t>
      </w:r>
      <w:proofErr w:type="spellStart"/>
      <w:r w:rsidR="00B003CA" w:rsidRPr="00B259C7">
        <w:rPr>
          <w:rFonts w:ascii="Times New Roman" w:hAnsi="Times New Roman" w:cs="Times New Roman"/>
          <w:i/>
          <w:sz w:val="28"/>
          <w:szCs w:val="28"/>
        </w:rPr>
        <w:t>синквейнов</w:t>
      </w:r>
      <w:proofErr w:type="spellEnd"/>
      <w:r w:rsidR="00B003CA" w:rsidRPr="00B259C7">
        <w:rPr>
          <w:rFonts w:ascii="Times New Roman" w:hAnsi="Times New Roman" w:cs="Times New Roman"/>
          <w:i/>
          <w:sz w:val="28"/>
          <w:szCs w:val="28"/>
        </w:rPr>
        <w:t xml:space="preserve"> мне</w:t>
      </w:r>
      <w:r w:rsidRPr="00B259C7">
        <w:rPr>
          <w:rFonts w:ascii="Times New Roman" w:hAnsi="Times New Roman" w:cs="Times New Roman"/>
          <w:i/>
          <w:sz w:val="28"/>
          <w:szCs w:val="28"/>
        </w:rPr>
        <w:t xml:space="preserve"> видно, кому данная тема понятна, а кому нет.</w:t>
      </w:r>
    </w:p>
    <w:p w:rsidR="00BB38FC" w:rsidRPr="00B259C7" w:rsidRDefault="007B6754" w:rsidP="00C70D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259C7" w:rsidRPr="00B259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считаю</w:t>
      </w:r>
      <w:r w:rsidR="00B07F2C" w:rsidRPr="00B259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BB38FC" w:rsidRPr="00B259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07F2C" w:rsidRPr="00B259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="00BB38FC" w:rsidRPr="00B259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менно</w:t>
      </w:r>
      <w:r w:rsidR="008E6FCD" w:rsidRPr="00B259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BB38FC" w:rsidRPr="00B259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благодаря способности человека мыслить</w:t>
      </w:r>
      <w:r w:rsidR="00100DB8" w:rsidRPr="00B259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BB38FC" w:rsidRPr="00B259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решаются трудные задачи, делаются открытия, появляются изобретения. Но</w:t>
      </w:r>
      <w:r w:rsidR="00100DB8" w:rsidRPr="00B259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BB38FC" w:rsidRPr="00B259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можно ли научиться мыслить более эффективно? Как и другие качества ума, мышление можно развивать</w:t>
      </w:r>
      <w:r w:rsidR="00905F84" w:rsidRPr="00B259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BB38FC" w:rsidRPr="00B259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Развивать мышление – значит развивать умение думать</w:t>
      </w:r>
      <w:r w:rsidR="00905F84" w:rsidRPr="00B259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6834E3" w:rsidRPr="004C3F07" w:rsidRDefault="000528F5" w:rsidP="00C70D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6834E3"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484C"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помочь младшим школьникам критически мыслить, следует применять</w:t>
      </w:r>
      <w:r w:rsidR="00100DB8"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9484C"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каждом </w:t>
      </w:r>
      <w:proofErr w:type="gramStart"/>
      <w:r w:rsidR="0079484C"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уроке</w:t>
      </w:r>
      <w:r w:rsidR="00100DB8"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9484C"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End"/>
      <w:r w:rsidR="0079484C"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 развития критического мышления</w:t>
      </w:r>
      <w:r w:rsidR="00D56506"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Их на сегодняшний день</w:t>
      </w:r>
      <w:r w:rsidR="00100DB8"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D56506"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огромное количество. Хочется выделить лишь некоторые</w:t>
      </w:r>
      <w:r w:rsidR="00100DB8"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56506"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наиболее значимые аспекты</w:t>
      </w:r>
      <w:r w:rsidR="00D56506" w:rsidRPr="004C3F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100DB8" w:rsidRPr="004C3F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9484C" w:rsidRPr="004C3F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</w:t>
      </w:r>
      <w:proofErr w:type="gramStart"/>
      <w:r w:rsidR="0079484C" w:rsidRPr="004C3F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процессе  развития</w:t>
      </w:r>
      <w:proofErr w:type="gramEnd"/>
      <w:r w:rsidR="0079484C" w:rsidRPr="004C3F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критического мышления у учащихся формируются универсальные учебные действия, а именно: умение работать в группе,  умение графически оформлять текстовой материал, умение перерабатывать имеющуюся информацию по степени новизны и значимости, умение обобщать полученные знания. Кроме того, создаются условия для вариативности и дифференциации обучения, происходит формирование мыслительных навыков учащихся – навыков, необходимых не только в учебе, но и в обычной жизни. Развитие критического мышления представляет собой совокупность разнообразных методик и приёмов, направленных на то, чтобы сначала заинтересовать ученика, то есть пробудить в нем исследовательскую, творческую активность, затем создать ему условия для осмысления материала и далее помочь ему обобщить приобретенные знания. Развивая способность к критическому </w:t>
      </w:r>
      <w:proofErr w:type="gramStart"/>
      <w:r w:rsidR="0079484C" w:rsidRPr="004C3F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мышлению</w:t>
      </w:r>
      <w:r w:rsidR="00765127" w:rsidRPr="004C3F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100DB8" w:rsidRPr="004C3F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proofErr w:type="gramEnd"/>
      <w:r w:rsidR="00100DB8" w:rsidRPr="004C3F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систематически</w:t>
      </w:r>
      <w:r w:rsidR="008E6FCD" w:rsidRPr="004C3F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100DB8" w:rsidRPr="004C3F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65127" w:rsidRPr="004C3F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добиваюсь </w:t>
      </w:r>
      <w:r w:rsidR="0079484C" w:rsidRPr="004C3F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улучшения мыслительной деятельности своих учеников. А ученик, мыслящий критически, вступает в активную деятельность, выполняя различные мыслительные операции – анализ, синтез, обобщение.</w:t>
      </w:r>
    </w:p>
    <w:p w:rsidR="000664F3" w:rsidRPr="00603363" w:rsidRDefault="006834E3" w:rsidP="00C70D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3363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    </w:t>
      </w:r>
      <w:proofErr w:type="gramStart"/>
      <w:r w:rsidR="007B6754" w:rsidRPr="00603363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Результативность </w:t>
      </w:r>
      <w:r w:rsidRPr="00603363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моей</w:t>
      </w:r>
      <w:proofErr w:type="gramEnd"/>
      <w:r w:rsidRPr="00603363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</w:t>
      </w:r>
      <w:r w:rsidR="007B6754" w:rsidRPr="00603363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деятельности</w:t>
      </w:r>
      <w:r w:rsidRPr="00603363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по развитию критического мышления у детей </w:t>
      </w:r>
      <w:r w:rsidR="007B6754" w:rsidRPr="00603363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проявилась в том, что многие учащиеся в процессе обучения освоили опыт анализа собственной деятельности, научились критически относиться к своим действиям и оценивать поступки людей</w:t>
      </w:r>
      <w:r w:rsidR="00AC465F" w:rsidRPr="00603363">
        <w:rPr>
          <w:rFonts w:ascii="Times New Roman" w:eastAsia="Calibri" w:hAnsi="Times New Roman" w:cs="Times New Roman"/>
          <w:i/>
          <w:sz w:val="28"/>
          <w:szCs w:val="28"/>
          <w:lang w:val="kk-KZ" w:eastAsia="ar-SA"/>
        </w:rPr>
        <w:t>,</w:t>
      </w:r>
      <w:r w:rsidR="007B6754" w:rsidRPr="00603363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и свои собственные. Дети активно принимают участие в конкурсах, олимпиадах и викторинах</w:t>
      </w:r>
      <w:r w:rsidRPr="00603363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,</w:t>
      </w:r>
      <w:r w:rsidR="007B6754" w:rsidRPr="00603363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пишут стихи, рассказы, сказки.</w:t>
      </w:r>
      <w:r w:rsidR="007B6754" w:rsidRPr="006033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3566" w:rsidRPr="00603363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Применение приемов технологии </w:t>
      </w:r>
      <w:r w:rsidR="00AC465F" w:rsidRPr="00603363">
        <w:rPr>
          <w:rFonts w:ascii="Times New Roman" w:eastAsia="Calibri" w:hAnsi="Times New Roman" w:cs="Times New Roman"/>
          <w:i/>
          <w:sz w:val="28"/>
          <w:szCs w:val="28"/>
          <w:lang w:val="kk-KZ" w:eastAsia="ar-SA"/>
        </w:rPr>
        <w:t>«</w:t>
      </w:r>
      <w:r w:rsidR="00AC465F" w:rsidRPr="00603363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Развития критического мышления»</w:t>
      </w:r>
      <w:r w:rsidR="00043566" w:rsidRPr="00603363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позволило повысить интерес учащихся к урокам русского языка, повысить уровень речевого развития, умение систематизировать изучаемый материал, устанавливать </w:t>
      </w:r>
      <w:proofErr w:type="spellStart"/>
      <w:r w:rsidR="00043566" w:rsidRPr="00603363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причинно</w:t>
      </w:r>
      <w:proofErr w:type="spellEnd"/>
      <w:r w:rsidR="00043566" w:rsidRPr="00603363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– следственные связи. Промежуточный контрол</w:t>
      </w:r>
      <w:r w:rsidR="003F5973" w:rsidRPr="00603363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ь</w:t>
      </w:r>
      <w:r w:rsidR="00043566" w:rsidRPr="00603363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показал возрастание качества успеваемости учащихся, а так</w:t>
      </w:r>
      <w:r w:rsidR="003F5973" w:rsidRPr="00603363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</w:t>
      </w:r>
      <w:r w:rsidR="00043566" w:rsidRPr="00603363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же</w:t>
      </w:r>
      <w:r w:rsidR="00C70DEA" w:rsidRPr="00603363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</w:t>
      </w:r>
      <w:r w:rsidR="00043566" w:rsidRPr="00603363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формирование навыка самостоятельности, творческой активности</w:t>
      </w:r>
      <w:r w:rsidRPr="00603363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.</w:t>
      </w:r>
    </w:p>
    <w:p w:rsidR="00D73F34" w:rsidRDefault="000664F3" w:rsidP="00C70D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834E3"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Бывает, мы не знаем как прийти к </w:t>
      </w:r>
      <w:proofErr w:type="gramStart"/>
      <w:r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намеченной  цели</w:t>
      </w:r>
      <w:proofErr w:type="gramEnd"/>
      <w:r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5552B"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Или,</w:t>
      </w:r>
      <w:r w:rsidR="0025552B"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наоборот,</w:t>
      </w:r>
      <w:r w:rsidR="0025552B"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видя назначения, теряемся в </w:t>
      </w:r>
      <w:proofErr w:type="gramStart"/>
      <w:r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  возможностей</w:t>
      </w:r>
      <w:proofErr w:type="gramEnd"/>
      <w:r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Умение мыслить грамотно и эффективно нельзя считать панацеей от </w:t>
      </w:r>
      <w:proofErr w:type="gramStart"/>
      <w:r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жизненных </w:t>
      </w:r>
      <w:r w:rsidR="0025552B"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трудностей</w:t>
      </w:r>
      <w:proofErr w:type="gramEnd"/>
      <w:r w:rsidR="0025552B"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существенно  облегчить процесс решения задач оно способно</w:t>
      </w:r>
      <w:r w:rsidR="0025552B" w:rsidRPr="00C70DE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[</w:t>
      </w:r>
      <w:r w:rsidR="00043566" w:rsidRPr="00C70DE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3</w:t>
      </w:r>
      <w:r w:rsidR="0025552B" w:rsidRPr="00C70DE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].</w:t>
      </w:r>
    </w:p>
    <w:p w:rsidR="0000247C" w:rsidRPr="00D73F34" w:rsidRDefault="003E255E" w:rsidP="00C70D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24"/>
          <w:sz w:val="28"/>
          <w:szCs w:val="28"/>
          <w:lang w:val="kk-KZ" w:eastAsia="ru-RU"/>
        </w:rPr>
        <w:t xml:space="preserve">      </w:t>
      </w:r>
      <w:r w:rsidR="0000247C" w:rsidRPr="00D73F34">
        <w:rPr>
          <w:rFonts w:ascii="Times New Roman" w:eastAsia="Times New Roman" w:hAnsi="Times New Roman" w:cs="Times New Roman"/>
          <w:i/>
          <w:kern w:val="24"/>
          <w:sz w:val="28"/>
          <w:szCs w:val="28"/>
          <w:lang w:val="kk-KZ" w:eastAsia="ru-RU"/>
        </w:rPr>
        <w:t>Таким образом</w:t>
      </w:r>
      <w:r w:rsidR="007B6754" w:rsidRPr="00D73F34">
        <w:rPr>
          <w:rFonts w:ascii="Times New Roman" w:eastAsia="Times New Roman" w:hAnsi="Times New Roman" w:cs="Times New Roman"/>
          <w:i/>
          <w:kern w:val="24"/>
          <w:sz w:val="28"/>
          <w:szCs w:val="28"/>
          <w:lang w:val="kk-KZ" w:eastAsia="ru-RU"/>
        </w:rPr>
        <w:t>, и</w:t>
      </w:r>
      <w:proofErr w:type="spellStart"/>
      <w:r w:rsidR="007B6754" w:rsidRPr="00D73F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зучив</w:t>
      </w:r>
      <w:proofErr w:type="spellEnd"/>
      <w:r w:rsidR="007B6754" w:rsidRPr="00D73F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сравнив государственный образовательный стандарт  и технологию развития критического мышления</w:t>
      </w:r>
      <w:r w:rsidR="007B6754" w:rsidRPr="00D73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C70DEA" w:rsidRPr="00D73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</w:t>
      </w:r>
      <w:r w:rsidR="00D73F34" w:rsidRPr="00D73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сделала</w:t>
      </w:r>
      <w:r w:rsidR="007B6754" w:rsidRPr="00D73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D73F34" w:rsidRPr="00D73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вывод</w:t>
      </w:r>
      <w:r w:rsidR="007B6754" w:rsidRPr="00D73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что именно эта технология позволяет реализовать основные концепции нового стандарта</w:t>
      </w:r>
      <w:r w:rsidR="006834E3" w:rsidRPr="00D73F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</w:t>
      </w:r>
      <w:r w:rsidR="006834E3" w:rsidRPr="00D73F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получить его желаемый  конечный  результа</w:t>
      </w:r>
      <w:r w:rsidR="00464E4A" w:rsidRPr="00D73F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т.</w:t>
      </w:r>
      <w:r w:rsidR="00C70DEA" w:rsidRPr="00D73F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464E4A" w:rsidRPr="00D73F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Ведь </w:t>
      </w:r>
      <w:r w:rsidR="006834E3" w:rsidRPr="00D73F34">
        <w:rPr>
          <w:rFonts w:ascii="Times New Roman" w:hAnsi="Times New Roman" w:cs="Times New Roman"/>
          <w:b/>
          <w:i/>
          <w:color w:val="202124"/>
          <w:sz w:val="28"/>
          <w:szCs w:val="28"/>
          <w:shd w:val="clear" w:color="auto" w:fill="FFFFFF"/>
        </w:rPr>
        <w:t>переход к </w:t>
      </w:r>
      <w:r w:rsidR="006834E3" w:rsidRPr="00D73F34">
        <w:rPr>
          <w:rFonts w:ascii="Times New Roman" w:hAnsi="Times New Roman" w:cs="Times New Roman"/>
          <w:b/>
          <w:bCs/>
          <w:i/>
          <w:color w:val="202124"/>
          <w:sz w:val="28"/>
          <w:szCs w:val="28"/>
          <w:shd w:val="clear" w:color="auto" w:fill="FFFFFF"/>
        </w:rPr>
        <w:t>критическому</w:t>
      </w:r>
      <w:r w:rsidR="006834E3" w:rsidRPr="00D73F34">
        <w:rPr>
          <w:rFonts w:ascii="Times New Roman" w:hAnsi="Times New Roman" w:cs="Times New Roman"/>
          <w:b/>
          <w:i/>
          <w:color w:val="202124"/>
          <w:sz w:val="28"/>
          <w:szCs w:val="28"/>
          <w:shd w:val="clear" w:color="auto" w:fill="FFFFFF"/>
        </w:rPr>
        <w:t> уровню </w:t>
      </w:r>
      <w:r w:rsidR="006834E3" w:rsidRPr="00D73F34">
        <w:rPr>
          <w:rFonts w:ascii="Times New Roman" w:hAnsi="Times New Roman" w:cs="Times New Roman"/>
          <w:b/>
          <w:bCs/>
          <w:i/>
          <w:color w:val="202124"/>
          <w:sz w:val="28"/>
          <w:szCs w:val="28"/>
          <w:shd w:val="clear" w:color="auto" w:fill="FFFFFF"/>
        </w:rPr>
        <w:t>мышления</w:t>
      </w:r>
      <w:r w:rsidR="006834E3" w:rsidRPr="00D73F34">
        <w:rPr>
          <w:rFonts w:ascii="Times New Roman" w:hAnsi="Times New Roman" w:cs="Times New Roman"/>
          <w:b/>
          <w:i/>
          <w:color w:val="202124"/>
          <w:sz w:val="28"/>
          <w:szCs w:val="28"/>
          <w:shd w:val="clear" w:color="auto" w:fill="FFFFFF"/>
        </w:rPr>
        <w:t> в том или ином сообществе — необходимая предпосылка для начала цивилизационного развития данного сообщества.</w:t>
      </w:r>
      <w:r w:rsidR="006834E3" w:rsidRPr="00D73F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B07F2C" w:rsidRPr="00C70DEA" w:rsidRDefault="00B07F2C" w:rsidP="00C70DEA">
      <w:pPr>
        <w:spacing w:line="25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56506" w:rsidRPr="00C70DEA" w:rsidRDefault="007626BD" w:rsidP="00C70DEA">
      <w:pPr>
        <w:spacing w:line="25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0DE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07F2C" w:rsidRPr="00C70DEA">
        <w:rPr>
          <w:rFonts w:ascii="Times New Roman" w:hAnsi="Times New Roman" w:cs="Times New Roman"/>
          <w:sz w:val="28"/>
          <w:szCs w:val="28"/>
        </w:rPr>
        <w:t>Литература</w:t>
      </w:r>
      <w:r w:rsidR="00D56506" w:rsidRPr="00C70DEA">
        <w:rPr>
          <w:rFonts w:ascii="Times New Roman" w:hAnsi="Times New Roman" w:cs="Times New Roman"/>
          <w:sz w:val="28"/>
          <w:szCs w:val="28"/>
        </w:rPr>
        <w:t>:</w:t>
      </w:r>
    </w:p>
    <w:p w:rsidR="0008627A" w:rsidRPr="00C70DEA" w:rsidRDefault="00B07F2C" w:rsidP="00C70DEA">
      <w:pPr>
        <w:spacing w:line="25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0DEA">
        <w:rPr>
          <w:rFonts w:ascii="Times New Roman" w:hAnsi="Times New Roman" w:cs="Times New Roman"/>
          <w:sz w:val="28"/>
          <w:szCs w:val="28"/>
        </w:rPr>
        <w:t>1</w:t>
      </w:r>
      <w:r w:rsidR="0008627A" w:rsidRPr="00C70DEA">
        <w:rPr>
          <w:rFonts w:ascii="Times New Roman" w:hAnsi="Times New Roman" w:cs="Times New Roman"/>
          <w:sz w:val="28"/>
          <w:szCs w:val="28"/>
        </w:rPr>
        <w:t xml:space="preserve">.Калжанова Г. М. Модернизация системы образования в Казахстане, 2016. — С. 52-55. </w:t>
      </w:r>
    </w:p>
    <w:p w:rsidR="00043566" w:rsidRPr="00C70DEA" w:rsidRDefault="00043566" w:rsidP="00C70DEA">
      <w:pPr>
        <w:spacing w:line="25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0DEA">
        <w:rPr>
          <w:rFonts w:ascii="Times New Roman" w:hAnsi="Times New Roman" w:cs="Times New Roman"/>
          <w:sz w:val="28"/>
          <w:szCs w:val="28"/>
        </w:rPr>
        <w:t>2.</w:t>
      </w:r>
      <w:r w:rsidRPr="00C70D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70D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Государственный общеобязательный стандарт общего среднего образования </w:t>
      </w:r>
      <w:proofErr w:type="gramStart"/>
      <w:r w:rsidRPr="00C70DEA">
        <w:rPr>
          <w:rFonts w:ascii="Times New Roman" w:hAnsi="Times New Roman" w:cs="Times New Roman"/>
          <w:bCs/>
          <w:color w:val="000000"/>
          <w:sz w:val="28"/>
          <w:szCs w:val="28"/>
        </w:rPr>
        <w:t>РК .</w:t>
      </w:r>
      <w:proofErr w:type="gramEnd"/>
    </w:p>
    <w:p w:rsidR="000664F3" w:rsidRPr="00C70DEA" w:rsidRDefault="00043566" w:rsidP="00C70DEA">
      <w:pPr>
        <w:spacing w:line="25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0DEA">
        <w:rPr>
          <w:rFonts w:ascii="Times New Roman" w:hAnsi="Times New Roman" w:cs="Times New Roman"/>
          <w:sz w:val="28"/>
          <w:szCs w:val="28"/>
        </w:rPr>
        <w:t>3</w:t>
      </w:r>
      <w:r w:rsidR="000664F3" w:rsidRPr="00C70DEA">
        <w:rPr>
          <w:rFonts w:ascii="Times New Roman" w:hAnsi="Times New Roman" w:cs="Times New Roman"/>
          <w:sz w:val="28"/>
          <w:szCs w:val="28"/>
        </w:rPr>
        <w:t>. Е</w:t>
      </w:r>
      <w:r w:rsidR="0025552B" w:rsidRPr="00C70DEA">
        <w:rPr>
          <w:rFonts w:ascii="Times New Roman" w:hAnsi="Times New Roman" w:cs="Times New Roman"/>
          <w:sz w:val="28"/>
          <w:szCs w:val="28"/>
        </w:rPr>
        <w:t xml:space="preserve">. </w:t>
      </w:r>
      <w:r w:rsidR="000664F3" w:rsidRPr="00C70DEA">
        <w:rPr>
          <w:rFonts w:ascii="Times New Roman" w:hAnsi="Times New Roman" w:cs="Times New Roman"/>
          <w:sz w:val="28"/>
          <w:szCs w:val="28"/>
        </w:rPr>
        <w:t>Брагина «О пользе критического мышления. Не бояться думать»</w:t>
      </w:r>
      <w:r w:rsidR="0025552B" w:rsidRPr="00C70DEA">
        <w:rPr>
          <w:rFonts w:ascii="Times New Roman" w:hAnsi="Times New Roman" w:cs="Times New Roman"/>
          <w:sz w:val="28"/>
          <w:szCs w:val="28"/>
        </w:rPr>
        <w:t>.</w:t>
      </w:r>
    </w:p>
    <w:p w:rsidR="00D56506" w:rsidRPr="00C70DEA" w:rsidRDefault="00043566" w:rsidP="00C70DEA">
      <w:pPr>
        <w:spacing w:line="25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0D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5552B" w:rsidRPr="00C70DEA">
        <w:rPr>
          <w:rFonts w:ascii="Times New Roman" w:eastAsia="Times New Roman" w:hAnsi="Times New Roman" w:cs="Times New Roman"/>
          <w:sz w:val="28"/>
          <w:szCs w:val="28"/>
          <w:lang w:eastAsia="ru-RU"/>
        </w:rPr>
        <w:t>.Д.</w:t>
      </w:r>
      <w:r w:rsidR="0025552B"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Халпер «Психология критического мышления», 2000.</w:t>
      </w:r>
      <w:r w:rsidR="0025552B" w:rsidRPr="00C7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70DEA">
        <w:rPr>
          <w:rFonts w:ascii="Times New Roman" w:hAnsi="Times New Roman" w:cs="Times New Roman"/>
          <w:sz w:val="28"/>
          <w:szCs w:val="28"/>
        </w:rPr>
        <w:t>Калжанова</w:t>
      </w:r>
      <w:proofErr w:type="spellEnd"/>
      <w:r w:rsidRPr="00C70DEA">
        <w:rPr>
          <w:rFonts w:ascii="Times New Roman" w:hAnsi="Times New Roman" w:cs="Times New Roman"/>
          <w:sz w:val="28"/>
          <w:szCs w:val="28"/>
        </w:rPr>
        <w:t xml:space="preserve"> Г. М. Модернизация системы образования в Казахстане, 2016. — С. 52-55. </w:t>
      </w:r>
    </w:p>
    <w:p w:rsidR="00D56506" w:rsidRPr="00C70DEA" w:rsidRDefault="00043566" w:rsidP="00C70DEA">
      <w:pPr>
        <w:spacing w:line="25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0DEA">
        <w:rPr>
          <w:rFonts w:ascii="Times New Roman" w:hAnsi="Times New Roman" w:cs="Times New Roman"/>
          <w:sz w:val="28"/>
          <w:szCs w:val="28"/>
        </w:rPr>
        <w:t>5</w:t>
      </w:r>
      <w:r w:rsidR="00D56506" w:rsidRPr="00C70DEA">
        <w:rPr>
          <w:rFonts w:ascii="Times New Roman" w:hAnsi="Times New Roman" w:cs="Times New Roman"/>
          <w:sz w:val="28"/>
          <w:szCs w:val="28"/>
        </w:rPr>
        <w:t xml:space="preserve">. Т.В </w:t>
      </w:r>
      <w:proofErr w:type="spellStart"/>
      <w:r w:rsidR="00D56506" w:rsidRPr="00C70DEA">
        <w:rPr>
          <w:rFonts w:ascii="Times New Roman" w:hAnsi="Times New Roman" w:cs="Times New Roman"/>
          <w:sz w:val="28"/>
          <w:szCs w:val="28"/>
        </w:rPr>
        <w:t>Коба</w:t>
      </w:r>
      <w:proofErr w:type="spellEnd"/>
      <w:r w:rsidR="00D56506" w:rsidRPr="00C70DEA">
        <w:rPr>
          <w:rFonts w:ascii="Times New Roman" w:hAnsi="Times New Roman" w:cs="Times New Roman"/>
          <w:sz w:val="28"/>
          <w:szCs w:val="28"/>
        </w:rPr>
        <w:t xml:space="preserve"> «Критическое мышление как ресурс обновления содержания начального образования»</w:t>
      </w:r>
    </w:p>
    <w:p w:rsidR="00B918E1" w:rsidRPr="00C70DEA" w:rsidRDefault="00B918E1" w:rsidP="00C70DEA">
      <w:pPr>
        <w:pStyle w:val="a4"/>
        <w:jc w:val="both"/>
        <w:rPr>
          <w:color w:val="000000"/>
          <w:sz w:val="28"/>
          <w:szCs w:val="28"/>
        </w:rPr>
      </w:pPr>
      <w:r w:rsidRPr="00C70DEA">
        <w:rPr>
          <w:sz w:val="28"/>
          <w:szCs w:val="28"/>
        </w:rPr>
        <w:t xml:space="preserve">     </w:t>
      </w:r>
    </w:p>
    <w:p w:rsidR="00D65C54" w:rsidRPr="00C70DEA" w:rsidRDefault="00D65C54" w:rsidP="00C70D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5C54" w:rsidRPr="00C70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080F0000" w:usb2="00000010" w:usb3="00000000" w:csb0="001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05CBE"/>
    <w:multiLevelType w:val="hybridMultilevel"/>
    <w:tmpl w:val="76E6C7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742E2"/>
    <w:multiLevelType w:val="hybridMultilevel"/>
    <w:tmpl w:val="3E442B0A"/>
    <w:lvl w:ilvl="0" w:tplc="66809D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E8BB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B4D8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C49C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5E85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F8E8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D8E8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EC59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88FE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4145B57"/>
    <w:multiLevelType w:val="hybridMultilevel"/>
    <w:tmpl w:val="BA4222FA"/>
    <w:lvl w:ilvl="0" w:tplc="43FA38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08DC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A28F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80F3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5E1C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8C53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DA6C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6C8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04E6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592796D"/>
    <w:multiLevelType w:val="hybridMultilevel"/>
    <w:tmpl w:val="1CCE777C"/>
    <w:lvl w:ilvl="0" w:tplc="4596E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AEB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CAD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828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686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805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526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605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98C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0E6C07"/>
    <w:multiLevelType w:val="hybridMultilevel"/>
    <w:tmpl w:val="83001DEE"/>
    <w:lvl w:ilvl="0" w:tplc="4DCA8F06">
      <w:start w:val="1"/>
      <w:numFmt w:val="decimal"/>
      <w:lvlText w:val="%1."/>
      <w:lvlJc w:val="left"/>
      <w:pPr>
        <w:ind w:left="720" w:hanging="360"/>
      </w:pPr>
      <w:rPr>
        <w:rFonts w:eastAsiaTheme="minorHAnsi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93BDB"/>
    <w:multiLevelType w:val="hybridMultilevel"/>
    <w:tmpl w:val="FA40159E"/>
    <w:lvl w:ilvl="0" w:tplc="D4181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B69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5E1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0AB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C02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E9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A2D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561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0D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5EB6905"/>
    <w:multiLevelType w:val="hybridMultilevel"/>
    <w:tmpl w:val="6AD005FC"/>
    <w:lvl w:ilvl="0" w:tplc="D2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3CC5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DA7D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50CF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1CBA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3E18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2C5F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02DE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1CB0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AB2158A"/>
    <w:multiLevelType w:val="hybridMultilevel"/>
    <w:tmpl w:val="1AD23E2E"/>
    <w:lvl w:ilvl="0" w:tplc="D3F88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A60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208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5C5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781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E27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46D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AA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2CD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48"/>
    <w:rsid w:val="0000247C"/>
    <w:rsid w:val="00043566"/>
    <w:rsid w:val="000528F5"/>
    <w:rsid w:val="000664F3"/>
    <w:rsid w:val="0008627A"/>
    <w:rsid w:val="000E10EC"/>
    <w:rsid w:val="00100DB8"/>
    <w:rsid w:val="0025552B"/>
    <w:rsid w:val="0033624A"/>
    <w:rsid w:val="00365143"/>
    <w:rsid w:val="003B37C8"/>
    <w:rsid w:val="003E255E"/>
    <w:rsid w:val="003F5973"/>
    <w:rsid w:val="00464E4A"/>
    <w:rsid w:val="004C3F07"/>
    <w:rsid w:val="005A368E"/>
    <w:rsid w:val="005C387B"/>
    <w:rsid w:val="00603363"/>
    <w:rsid w:val="006834E3"/>
    <w:rsid w:val="006E6A4A"/>
    <w:rsid w:val="007626BD"/>
    <w:rsid w:val="00765127"/>
    <w:rsid w:val="00790431"/>
    <w:rsid w:val="0079484C"/>
    <w:rsid w:val="007B6754"/>
    <w:rsid w:val="007C636D"/>
    <w:rsid w:val="00885013"/>
    <w:rsid w:val="008A4B66"/>
    <w:rsid w:val="008C5E9F"/>
    <w:rsid w:val="008E6FCD"/>
    <w:rsid w:val="008F5C51"/>
    <w:rsid w:val="00905F84"/>
    <w:rsid w:val="00AB2AE2"/>
    <w:rsid w:val="00AC465F"/>
    <w:rsid w:val="00B003CA"/>
    <w:rsid w:val="00B07F2C"/>
    <w:rsid w:val="00B259C7"/>
    <w:rsid w:val="00B34207"/>
    <w:rsid w:val="00B918E1"/>
    <w:rsid w:val="00BB008A"/>
    <w:rsid w:val="00BB38FC"/>
    <w:rsid w:val="00C70DEA"/>
    <w:rsid w:val="00CE1948"/>
    <w:rsid w:val="00D237E2"/>
    <w:rsid w:val="00D56506"/>
    <w:rsid w:val="00D65C54"/>
    <w:rsid w:val="00D73F34"/>
    <w:rsid w:val="00DC3FC0"/>
    <w:rsid w:val="00DE4D9E"/>
    <w:rsid w:val="00E73291"/>
    <w:rsid w:val="00EF070F"/>
    <w:rsid w:val="00F5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EFEB"/>
  <w15:chartTrackingRefBased/>
  <w15:docId w15:val="{1510E1D4-3FFB-450F-A67E-F14C1A6D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6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B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1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1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0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2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6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6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7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6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6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Климкин</dc:creator>
  <cp:keywords/>
  <dc:description/>
  <cp:lastModifiedBy>User</cp:lastModifiedBy>
  <cp:revision>33</cp:revision>
  <cp:lastPrinted>2020-12-11T17:01:00Z</cp:lastPrinted>
  <dcterms:created xsi:type="dcterms:W3CDTF">2020-12-07T16:46:00Z</dcterms:created>
  <dcterms:modified xsi:type="dcterms:W3CDTF">2020-12-11T17:05:00Z</dcterms:modified>
</cp:coreProperties>
</file>