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 xml:space="preserve">                                 </w:t>
      </w:r>
      <w:r w:rsidRPr="009B32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Конспект организованной учебной деятельности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  <w:r w:rsidRPr="009B32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>Группа старшая:Балдырған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>Воспитатель: Гришкова Л.И.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 xml:space="preserve">Дата проведения: 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32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>Сквозная тема</w:t>
      </w:r>
      <w:r w:rsidRPr="009B32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: «Цвети, мой Казахстан»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3259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 область: Коммуникация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3259">
        <w:rPr>
          <w:rFonts w:ascii="Times New Roman" w:hAnsi="Times New Roman" w:cs="Times New Roman"/>
          <w:b/>
          <w:sz w:val="24"/>
          <w:szCs w:val="24"/>
          <w:lang w:val="kk-KZ"/>
        </w:rPr>
        <w:t>Предмет: Худ. литература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3259">
        <w:rPr>
          <w:rFonts w:ascii="Times New Roman" w:hAnsi="Times New Roman" w:cs="Times New Roman"/>
          <w:b/>
          <w:sz w:val="24"/>
          <w:szCs w:val="24"/>
        </w:rPr>
        <w:t>Тема:</w:t>
      </w:r>
      <w:r w:rsidRPr="009B3259">
        <w:rPr>
          <w:rFonts w:ascii="Times New Roman" w:hAnsi="Times New Roman" w:cs="Times New Roman"/>
          <w:sz w:val="24"/>
          <w:szCs w:val="24"/>
        </w:rPr>
        <w:t xml:space="preserve"> Выразительное чтение произведение </w:t>
      </w:r>
      <w:proofErr w:type="spellStart"/>
      <w:r w:rsidRPr="009B3259">
        <w:rPr>
          <w:rFonts w:ascii="Times New Roman" w:hAnsi="Times New Roman" w:cs="Times New Roman"/>
          <w:sz w:val="24"/>
          <w:szCs w:val="24"/>
        </w:rPr>
        <w:t>У.Турманжанова</w:t>
      </w:r>
      <w:proofErr w:type="spellEnd"/>
      <w:r w:rsidRPr="009B3259">
        <w:rPr>
          <w:rFonts w:ascii="Times New Roman" w:hAnsi="Times New Roman" w:cs="Times New Roman"/>
          <w:sz w:val="24"/>
          <w:szCs w:val="24"/>
        </w:rPr>
        <w:t xml:space="preserve"> «Родина».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Fonts w:ascii="Times New Roman" w:hAnsi="Times New Roman" w:cs="Times New Roman"/>
          <w:b/>
          <w:sz w:val="24"/>
          <w:szCs w:val="24"/>
        </w:rPr>
        <w:t>Цель:</w:t>
      </w:r>
      <w:r w:rsidRPr="009B3259">
        <w:rPr>
          <w:rFonts w:ascii="Times New Roman" w:hAnsi="Times New Roman" w:cs="Times New Roman"/>
          <w:sz w:val="24"/>
          <w:szCs w:val="24"/>
        </w:rPr>
        <w:t xml:space="preserve"> Формировать представление  детей о Родине. Вызвать чувство любви к родному краю.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9B3259">
        <w:rPr>
          <w:rFonts w:ascii="Times New Roman" w:hAnsi="Times New Roman" w:cs="Times New Roman"/>
          <w:sz w:val="24"/>
          <w:szCs w:val="24"/>
        </w:rPr>
        <w:t>иллюстрации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B32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Словарная работа: 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t xml:space="preserve">  Родной очаг </w:t>
      </w:r>
      <w:r w:rsidRPr="009B3259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t>предков солончак</w:t>
      </w:r>
      <w:r w:rsidRPr="009B3259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t xml:space="preserve"> взрастивший сына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B3259">
        <w:rPr>
          <w:rFonts w:ascii="Times New Roman" w:hAnsi="Times New Roman" w:cs="Times New Roman"/>
          <w:b/>
          <w:sz w:val="24"/>
          <w:szCs w:val="24"/>
          <w:lang w:val="kk-KZ"/>
        </w:rPr>
        <w:t>Полиязычие: Родина-Отан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3259">
        <w:rPr>
          <w:rFonts w:ascii="Times New Roman" w:hAnsi="Times New Roman" w:cs="Times New Roman"/>
          <w:b/>
          <w:sz w:val="24"/>
          <w:szCs w:val="24"/>
          <w:lang w:val="kk-KZ"/>
        </w:rPr>
        <w:t>Ход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Организационная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3259">
        <w:rPr>
          <w:rFonts w:ascii="Times New Roman" w:hAnsi="Times New Roman" w:cs="Times New Roman"/>
          <w:color w:val="000000"/>
          <w:sz w:val="24"/>
          <w:szCs w:val="24"/>
        </w:rPr>
        <w:t>На свете много разных стран;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          Но есть одна страна: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          С высоких гор до тёплых рек</w:t>
      </w:r>
      <w:proofErr w:type="gramStart"/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          Р</w:t>
      </w:r>
      <w:proofErr w:type="gramEnd"/>
      <w:r w:rsidRPr="009B3259">
        <w:rPr>
          <w:rFonts w:ascii="Times New Roman" w:hAnsi="Times New Roman" w:cs="Times New Roman"/>
          <w:color w:val="000000"/>
          <w:sz w:val="24"/>
          <w:szCs w:val="24"/>
        </w:rPr>
        <w:t>аскинулась она.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          На свете много разных стран,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          Но есть одна страна: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          Её мы Родиной зовём,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          А Родина одна!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2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Воспитатель: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t> -Что значит родная земля - Родина?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Сначала – это наша квартира, дом, двор, улица. А потом – это родной город, село, где вы родились, живёте, где живут ваши близкие и родные.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- Дом, где ты родился – это твоя маленькая Родина. Наша малая Родина – это наш</w:t>
      </w:r>
      <w:r w:rsidRPr="009B32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город Костанай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- А как называется наша республика?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2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Дети</w:t>
      </w:r>
      <w:r w:rsidRPr="009B325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t xml:space="preserve"> Наша республика – это Казахстан. Казахстан – это наша родная земля, Родина. Потому что здесь мы родились и живём, здесь живут наши близкие и родные.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 </w:t>
      </w:r>
      <w:r w:rsidRPr="009B32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Воспитатель</w:t>
      </w:r>
      <w:r w:rsidRPr="009B3259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t>«Наша Родина – это республика Казахстан».</w:t>
      </w:r>
    </w:p>
    <w:p w:rsidR="00426F98" w:rsidRDefault="00426F98" w:rsidP="00426F98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Стихотворение </w:t>
      </w:r>
      <w:proofErr w:type="spellStart"/>
      <w:r w:rsidRPr="009B3259">
        <w:rPr>
          <w:rFonts w:ascii="Times New Roman" w:hAnsi="Times New Roman" w:cs="Times New Roman"/>
          <w:b/>
          <w:color w:val="000000"/>
          <w:sz w:val="24"/>
          <w:szCs w:val="24"/>
        </w:rPr>
        <w:t>Ут</w:t>
      </w:r>
      <w:proofErr w:type="spellEnd"/>
      <w:r w:rsidRPr="009B3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9B3259">
        <w:rPr>
          <w:rFonts w:ascii="Times New Roman" w:hAnsi="Times New Roman" w:cs="Times New Roman"/>
          <w:b/>
          <w:color w:val="000000"/>
          <w:sz w:val="24"/>
          <w:szCs w:val="24"/>
        </w:rPr>
        <w:t>Турманжанова</w:t>
      </w:r>
      <w:proofErr w:type="spellEnd"/>
      <w:proofErr w:type="gramStart"/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 В</w:t>
      </w:r>
      <w:proofErr w:type="gramEnd"/>
      <w:r w:rsidRPr="009B3259">
        <w:rPr>
          <w:rFonts w:ascii="Times New Roman" w:hAnsi="Times New Roman" w:cs="Times New Roman"/>
          <w:color w:val="000000"/>
          <w:sz w:val="24"/>
          <w:szCs w:val="24"/>
        </w:rPr>
        <w:t>начале Родина – дом матери твоей,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 Родной очаг, окрестности аула,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 Где ты играл средь трав, среди камней,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 Откуда ветром странствий потянуло.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 Да, Родина – и дом, где твой очаг,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 И твой родной народ, взрастивший сына.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 Да, Родина – не только предков солончак,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>  А синие леса и тихая долина.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259">
        <w:rPr>
          <w:rFonts w:ascii="Times New Roman" w:hAnsi="Times New Roman" w:cs="Times New Roman"/>
          <w:b/>
          <w:color w:val="000000"/>
          <w:sz w:val="24"/>
          <w:szCs w:val="24"/>
        </w:rPr>
        <w:t>Легенда о Казахстане: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«Жил-был Создатель. Неведомый, таинственный, неопознанный. Скучно ему стало </w:t>
      </w:r>
      <w:proofErr w:type="gramStart"/>
      <w:r w:rsidRPr="009B3259">
        <w:rPr>
          <w:rFonts w:ascii="Times New Roman" w:hAnsi="Times New Roman" w:cs="Times New Roman"/>
          <w:color w:val="000000"/>
          <w:sz w:val="24"/>
          <w:szCs w:val="24"/>
        </w:rPr>
        <w:t>жить</w:t>
      </w:r>
      <w:proofErr w:type="gramEnd"/>
      <w:r w:rsidRPr="009B3259">
        <w:rPr>
          <w:rFonts w:ascii="Times New Roman" w:hAnsi="Times New Roman" w:cs="Times New Roman"/>
          <w:color w:val="000000"/>
          <w:sz w:val="24"/>
          <w:szCs w:val="24"/>
        </w:rPr>
        <w:t xml:space="preserve"> и он решил населить землю. Был у него мешок с лесами, полями, степями, озёрами, горами, реками. Встряхнул Создатель мешок и дунул. Содержимое мешка разлетелось во все стороны. Вот так появился наш Казахстан». (карта РК)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Дети</w:t>
      </w:r>
      <w:proofErr w:type="gramStart"/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нимательно слушают стихотворение.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на поставленные вопросы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Воспитатель:</w:t>
      </w: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Задаю вопросы по содержанию: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Понравилось вам стихотворение?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в нём говорилось?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Какие слова вам больше всего понравились?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Казахстан наш богат полями и лесами, горами и степями, озёрами и реками. Но </w:t>
      </w:r>
      <w:proofErr w:type="gramStart"/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ещё богата наша Родина?</w:t>
      </w:r>
    </w:p>
    <w:p w:rsidR="00426F98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B3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Дети</w:t>
      </w: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Высказывают свои мнения.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9B3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Пальчиковая гимнастика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Fonts w:ascii="Times New Roman" w:hAnsi="Times New Roman" w:cs="Times New Roman"/>
          <w:sz w:val="24"/>
          <w:szCs w:val="24"/>
        </w:rPr>
        <w:t>К дому быстро подбегаем,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Style w:val="a5"/>
          <w:rFonts w:ascii="Times New Roman" w:hAnsi="Times New Roman" w:cs="Times New Roman"/>
          <w:sz w:val="24"/>
          <w:szCs w:val="24"/>
        </w:rPr>
        <w:t>(Пальцы «побежали по столу»).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Fonts w:ascii="Times New Roman" w:hAnsi="Times New Roman" w:cs="Times New Roman"/>
          <w:sz w:val="24"/>
          <w:szCs w:val="24"/>
        </w:rPr>
        <w:t>Кто же в нем живет, узнаем.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Style w:val="a5"/>
          <w:rFonts w:ascii="Times New Roman" w:hAnsi="Times New Roman" w:cs="Times New Roman"/>
          <w:sz w:val="24"/>
          <w:szCs w:val="24"/>
        </w:rPr>
        <w:t>(Приподнять плечи, развести руки в стороны.).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Fonts w:ascii="Times New Roman" w:hAnsi="Times New Roman" w:cs="Times New Roman"/>
          <w:sz w:val="24"/>
          <w:szCs w:val="24"/>
        </w:rPr>
        <w:t>В дверь стучимся: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Fonts w:ascii="Times New Roman" w:hAnsi="Times New Roman" w:cs="Times New Roman"/>
          <w:sz w:val="24"/>
          <w:szCs w:val="24"/>
        </w:rPr>
        <w:t>Тук-тук-тук.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Style w:val="a5"/>
          <w:rFonts w:ascii="Times New Roman" w:hAnsi="Times New Roman" w:cs="Times New Roman"/>
          <w:sz w:val="24"/>
          <w:szCs w:val="24"/>
        </w:rPr>
        <w:t>(Постукивание кулаком по столу)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Fonts w:ascii="Times New Roman" w:hAnsi="Times New Roman" w:cs="Times New Roman"/>
          <w:sz w:val="24"/>
          <w:szCs w:val="24"/>
        </w:rPr>
        <w:t>Кто-то к нам идет на стук?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Style w:val="a5"/>
          <w:rFonts w:ascii="Times New Roman" w:hAnsi="Times New Roman" w:cs="Times New Roman"/>
          <w:sz w:val="24"/>
          <w:szCs w:val="24"/>
        </w:rPr>
        <w:t>(Прикладываем ладонь к уху, как будто прислушиваемся).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3259">
        <w:rPr>
          <w:rFonts w:ascii="Times New Roman" w:hAnsi="Times New Roman" w:cs="Times New Roman"/>
          <w:b/>
          <w:sz w:val="24"/>
          <w:szCs w:val="24"/>
        </w:rPr>
        <w:t>Игра «Деревья и ветер»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Fonts w:ascii="Times New Roman" w:hAnsi="Times New Roman" w:cs="Times New Roman"/>
          <w:sz w:val="24"/>
          <w:szCs w:val="24"/>
        </w:rPr>
        <w:t>изображают деревья. Педагог рассказывает о том, какая погода на улице, а они при этом выполняют соответствующие движения.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Fonts w:ascii="Times New Roman" w:hAnsi="Times New Roman" w:cs="Times New Roman"/>
          <w:sz w:val="24"/>
          <w:szCs w:val="24"/>
        </w:rPr>
        <w:t>— На улице тихо-тихо, ветра нет. Деревья стоят ровно, веточки и листики у них не колышутся. (Дети стоят спокойно, подняв руки-ветки)</w:t>
      </w:r>
    </w:p>
    <w:p w:rsidR="00426F98" w:rsidRPr="009B3259" w:rsidRDefault="00426F98" w:rsidP="00426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259">
        <w:rPr>
          <w:rFonts w:ascii="Times New Roman" w:hAnsi="Times New Roman" w:cs="Times New Roman"/>
          <w:sz w:val="24"/>
          <w:szCs w:val="24"/>
        </w:rPr>
        <w:t>— И вдруг как налетит ветер, как зашумит, деревья закачались, листочки зашелестели, зашумели – «</w:t>
      </w:r>
      <w:proofErr w:type="spellStart"/>
      <w:r w:rsidRPr="009B3259">
        <w:rPr>
          <w:rFonts w:ascii="Times New Roman" w:hAnsi="Times New Roman" w:cs="Times New Roman"/>
          <w:sz w:val="24"/>
          <w:szCs w:val="24"/>
        </w:rPr>
        <w:t>шу-шу-шу</w:t>
      </w:r>
      <w:proofErr w:type="spellEnd"/>
      <w:r w:rsidRPr="009B3259">
        <w:rPr>
          <w:rFonts w:ascii="Times New Roman" w:hAnsi="Times New Roman" w:cs="Times New Roman"/>
          <w:sz w:val="24"/>
          <w:szCs w:val="24"/>
        </w:rPr>
        <w:t>…» (Дети качают руками, шумят, изображая качающиеся от ветра деревья)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9B3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3.Заключительная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Воспитатель</w:t>
      </w: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сегодня мы с вами узнали больше о нашей Родине. Родина – это красота, </w:t>
      </w:r>
      <w:proofErr w:type="spellStart"/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широкиие</w:t>
      </w:r>
      <w:proofErr w:type="spellEnd"/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просторы, богатые леса.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мы должны беречь нашу Родину?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мы должны её беречь?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думаю, что такими хорошими, правильными поступками, вы обязательно сохраните свою любимую Родину.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Дети:</w:t>
      </w: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Слушают воспитателя. Отвечают на вопросы.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Должны.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загрязнять леса, служить Родине, защищать от врагов, беречь природу, не вырубать леса, уважать старых, заботиться о них</w:t>
      </w:r>
      <w:r w:rsidRPr="009B32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426F98" w:rsidRPr="009B3259" w:rsidRDefault="00426F98" w:rsidP="00426F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B3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Воспитатель: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t>Гордись, малыш, своей страной,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2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t>Люби и чти любимый край,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2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t>Неповторимой красотою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2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</w:t>
      </w:r>
      <w:r w:rsidRPr="009B3259">
        <w:rPr>
          <w:rFonts w:ascii="Times New Roman" w:hAnsi="Times New Roman" w:cs="Times New Roman"/>
          <w:color w:val="000000"/>
          <w:sz w:val="24"/>
          <w:szCs w:val="24"/>
        </w:rPr>
        <w:t>Глубины сердца наполняй.</w:t>
      </w:r>
    </w:p>
    <w:p w:rsidR="00426F98" w:rsidRDefault="00426F98" w:rsidP="00426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</w:p>
    <w:p w:rsidR="00426F98" w:rsidRDefault="00426F98" w:rsidP="00426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</w:p>
    <w:p w:rsidR="00426F98" w:rsidRDefault="00426F98" w:rsidP="00426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</w:p>
    <w:p w:rsidR="00426F98" w:rsidRDefault="00426F98" w:rsidP="00426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</w:p>
    <w:p w:rsidR="00426F98" w:rsidRDefault="00426F98" w:rsidP="00426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</w:p>
    <w:p w:rsidR="00426F98" w:rsidRDefault="00426F98" w:rsidP="00426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</w:p>
    <w:p w:rsidR="00426F98" w:rsidRDefault="00426F98" w:rsidP="00426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</w:p>
    <w:p w:rsidR="00426F98" w:rsidRDefault="00426F98" w:rsidP="00426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</w:p>
    <w:p w:rsidR="004057DC" w:rsidRDefault="004057DC"/>
    <w:sectPr w:rsidR="004057DC" w:rsidSect="0072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98"/>
    <w:rsid w:val="004057DC"/>
    <w:rsid w:val="00426F98"/>
    <w:rsid w:val="00726E43"/>
    <w:rsid w:val="00F1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26F98"/>
  </w:style>
  <w:style w:type="paragraph" w:styleId="a4">
    <w:name w:val="No Spacing"/>
    <w:link w:val="a3"/>
    <w:uiPriority w:val="1"/>
    <w:qFormat/>
    <w:rsid w:val="00426F98"/>
    <w:pPr>
      <w:spacing w:after="0" w:line="240" w:lineRule="auto"/>
    </w:pPr>
  </w:style>
  <w:style w:type="character" w:styleId="a5">
    <w:name w:val="Emphasis"/>
    <w:basedOn w:val="a0"/>
    <w:uiPriority w:val="20"/>
    <w:qFormat/>
    <w:rsid w:val="00426F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2021-04-26T14:50:00Z</dcterms:created>
  <dcterms:modified xsi:type="dcterms:W3CDTF">2021-04-26T14:51:00Z</dcterms:modified>
</cp:coreProperties>
</file>