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78" w:rsidRDefault="00F47478" w:rsidP="00F4747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F47478" w:rsidRDefault="00F47478" w:rsidP="00F4747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9551D2" w:rsidRPr="00F47478" w:rsidRDefault="00F47478" w:rsidP="00F474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F47478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551D2" w:rsidRPr="00F47478">
        <w:rPr>
          <w:rFonts w:ascii="Times New Roman" w:eastAsia="Calibri" w:hAnsi="Times New Roman" w:cs="Times New Roman"/>
          <w:b/>
          <w:sz w:val="28"/>
          <w:szCs w:val="28"/>
        </w:rPr>
        <w:t>Воспитание толерантной культуры сказкой детей дошкольного возраст</w:t>
      </w:r>
      <w:r w:rsidR="00015D0A" w:rsidRPr="00F47478">
        <w:rPr>
          <w:rFonts w:ascii="Times New Roman" w:eastAsia="Calibri" w:hAnsi="Times New Roman" w:cs="Times New Roman"/>
          <w:b/>
          <w:sz w:val="28"/>
          <w:szCs w:val="28"/>
        </w:rPr>
        <w:t>а.</w:t>
      </w:r>
    </w:p>
    <w:p w:rsidR="00F47478" w:rsidRDefault="009551D2" w:rsidP="00F474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1D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955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последнее время часто возникают дискуссии о толерантном мире, так называемом мире без насилия и жестокости, в котором главной ценностью является единственная в своём роде и неприкосновенная человеческая личность. Но мало произносить красивые слова, толерантность нужно воспитывать, путем развития хороших привычек, манер, культуры 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жличностного общения, искусства жить в мире непохожих людей.</w:t>
      </w:r>
      <w:r w:rsidR="00A550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68A8" w:rsidRPr="009551D2">
        <w:rPr>
          <w:rFonts w:ascii="Times New Roman" w:eastAsia="Calibri" w:hAnsi="Times New Roman" w:cs="Times New Roman"/>
          <w:sz w:val="28"/>
          <w:szCs w:val="28"/>
        </w:rPr>
        <w:t xml:space="preserve">Ни для кого не секрет, что одна из основных задач образования – это, в первую очередь, воспитание подрастающего поколения в духе миролюбия, толерантности, уважения основных жизненных ценностей других народов, взаимопонимания, солидарности и духовного единства между людьми разных убеждений. </w:t>
      </w:r>
      <w:r w:rsidRPr="009551D2">
        <w:rPr>
          <w:rFonts w:ascii="Times New Roman" w:eastAsia="Calibri" w:hAnsi="Times New Roman" w:cs="Times New Roman"/>
          <w:sz w:val="28"/>
          <w:szCs w:val="28"/>
        </w:rPr>
        <w:t>Актуальна данная проблема и для Казахстана,</w:t>
      </w:r>
      <w:r w:rsidR="000F68A8" w:rsidRPr="009551D2">
        <w:rPr>
          <w:rFonts w:ascii="Times New Roman" w:eastAsia="Calibri" w:hAnsi="Times New Roman" w:cs="Times New Roman"/>
          <w:sz w:val="28"/>
          <w:szCs w:val="28"/>
        </w:rPr>
        <w:t xml:space="preserve"> многонациональной страны, на территории которой проживает огромное количество людей разных вероисповеданий, наций и культур. Очень важно начинать эту работу с детьми дошкольного возраста, когда закладываются основы восприятия </w:t>
      </w:r>
      <w:r w:rsidR="00A550CE">
        <w:rPr>
          <w:rFonts w:ascii="Times New Roman" w:eastAsia="Calibri" w:hAnsi="Times New Roman" w:cs="Times New Roman"/>
          <w:sz w:val="28"/>
          <w:szCs w:val="28"/>
        </w:rPr>
        <w:t xml:space="preserve">мира во всём его многообразии. </w:t>
      </w:r>
      <w:r w:rsidR="000F68A8" w:rsidRPr="00955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научных изданиях толерантность трактуют</w:t>
      </w:r>
      <w:r w:rsidR="00A55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F68A8" w:rsidRPr="00955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 всего, как уважение и признание равенства, отказ от доминирования и насилия, многообразия человеческой культуры, норм, верований. Толерантность это готовность принять других такими, какие они есть, и взаимодействовать с ними на основе согласия. В первую очередь она предполагает взаимность и активную позицию всех заинтересованных сторон. Толерантность является важным компонентом жизненной позиции зрелой личности, имеющей свои ценности и интересы и готовой, если потребуется, их защищать, но однов</w:t>
      </w:r>
      <w:r w:rsidR="00F47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ременно с уважением относящейся </w:t>
      </w:r>
      <w:r w:rsidR="000F68A8" w:rsidRPr="00955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позициям и ценностям других людей.</w:t>
      </w:r>
      <w:r w:rsidR="000F68A8" w:rsidRPr="009551D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7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0F68A8" w:rsidRPr="00955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Дошкольное детство — это время достижений и проблем не только одного маленького человечка, но и всего общества в целом. В этом возрасте происходит формирование у детей навыков уважительного и доброжелательного поведения во время взаимоотношений с представителями разных культур, умение воспринимать окружающее как результат сотрудничества людей разных национальностей, разного этнического происхождения. Они положительно влияют на человека, преображают его, возвышают, возвращают в более гармоничное состояние.</w:t>
      </w:r>
      <w:r w:rsidR="000F68A8" w:rsidRPr="009551D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55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начать </w:t>
      </w:r>
      <w:r w:rsidR="000F68A8" w:rsidRPr="00955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работу по воспитанию толерантности с чтения книг-сказок, так как жизнь неразрывно связана с книгой. К сожалению, в наш компьютерный век становится всё меньше людей, которые увлекаются </w:t>
      </w:r>
    </w:p>
    <w:p w:rsidR="00F47478" w:rsidRDefault="00F47478" w:rsidP="00F474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7478" w:rsidRDefault="00F47478" w:rsidP="00F474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7478" w:rsidRDefault="00F47478" w:rsidP="00F474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7478" w:rsidRDefault="00F47478" w:rsidP="00F474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7478" w:rsidRDefault="00F47478" w:rsidP="00F474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7478" w:rsidRDefault="000F68A8" w:rsidP="00F474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5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чтением.</w:t>
      </w:r>
      <w:r w:rsidR="00F47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Сказка </w:t>
      </w:r>
      <w:r w:rsidRPr="009551D2">
        <w:rPr>
          <w:rFonts w:ascii="Times New Roman" w:eastAsia="Calibri" w:hAnsi="Times New Roman" w:cs="Times New Roman"/>
          <w:sz w:val="28"/>
          <w:szCs w:val="28"/>
        </w:rPr>
        <w:t xml:space="preserve">обеспечивает трансляцию и усвоение </w:t>
      </w:r>
      <w:proofErr w:type="spellStart"/>
      <w:r w:rsidRPr="009551D2">
        <w:rPr>
          <w:rFonts w:ascii="Times New Roman" w:eastAsia="Calibri" w:hAnsi="Times New Roman" w:cs="Times New Roman"/>
          <w:sz w:val="28"/>
          <w:szCs w:val="28"/>
        </w:rPr>
        <w:t>социо-культурного</w:t>
      </w:r>
      <w:proofErr w:type="spellEnd"/>
      <w:r w:rsidRPr="009551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56D6" w:rsidRDefault="000F68A8" w:rsidP="00F474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1D2">
        <w:rPr>
          <w:rFonts w:ascii="Times New Roman" w:eastAsia="Calibri" w:hAnsi="Times New Roman" w:cs="Times New Roman"/>
          <w:sz w:val="28"/>
          <w:szCs w:val="28"/>
        </w:rPr>
        <w:t xml:space="preserve">опыта человечества ребенком. Сознание человека в значительной степени определяется семантикой и символикой </w:t>
      </w:r>
      <w:proofErr w:type="spellStart"/>
      <w:r w:rsidRPr="009551D2">
        <w:rPr>
          <w:rFonts w:ascii="Times New Roman" w:eastAsia="Calibri" w:hAnsi="Times New Roman" w:cs="Times New Roman"/>
          <w:sz w:val="28"/>
          <w:szCs w:val="28"/>
        </w:rPr>
        <w:t>архетипических</w:t>
      </w:r>
      <w:proofErr w:type="spellEnd"/>
      <w:r w:rsidRPr="009551D2">
        <w:rPr>
          <w:rFonts w:ascii="Times New Roman" w:eastAsia="Calibri" w:hAnsi="Times New Roman" w:cs="Times New Roman"/>
          <w:sz w:val="28"/>
          <w:szCs w:val="28"/>
        </w:rPr>
        <w:t xml:space="preserve"> сказочных сюжетов, в которых темы любви к Отечеству, свободы, верности, преданности долгу выступают в форме психологически близкой и адекватной возрастным особенностям ребенка Восприятие сказки обеспечивает</w:t>
      </w:r>
      <w:r w:rsidRPr="009551D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9551D2">
        <w:rPr>
          <w:rFonts w:ascii="Times New Roman" w:eastAsia="Calibri" w:hAnsi="Times New Roman" w:cs="Times New Roman"/>
          <w:sz w:val="28"/>
          <w:szCs w:val="28"/>
        </w:rPr>
        <w:t xml:space="preserve">усвоение нормативно заданных </w:t>
      </w:r>
      <w:proofErr w:type="spellStart"/>
      <w:r w:rsidRPr="009551D2">
        <w:rPr>
          <w:rFonts w:ascii="Times New Roman" w:eastAsia="Calibri" w:hAnsi="Times New Roman" w:cs="Times New Roman"/>
          <w:sz w:val="28"/>
          <w:szCs w:val="28"/>
        </w:rPr>
        <w:t>социо-культурных</w:t>
      </w:r>
      <w:proofErr w:type="spellEnd"/>
      <w:r w:rsidRPr="009551D2">
        <w:rPr>
          <w:rFonts w:ascii="Times New Roman" w:eastAsia="Calibri" w:hAnsi="Times New Roman" w:cs="Times New Roman"/>
          <w:sz w:val="28"/>
          <w:szCs w:val="28"/>
        </w:rPr>
        <w:t xml:space="preserve"> образцов нравственного</w:t>
      </w:r>
      <w:r w:rsidR="00F47478">
        <w:rPr>
          <w:rFonts w:ascii="Times New Roman" w:eastAsia="Calibri" w:hAnsi="Times New Roman" w:cs="Times New Roman"/>
          <w:sz w:val="28"/>
          <w:szCs w:val="28"/>
        </w:rPr>
        <w:t xml:space="preserve"> поведения (моральные нормы).  Сказка дает возможность войти  </w:t>
      </w:r>
      <w:r w:rsidRPr="009551D2">
        <w:rPr>
          <w:rFonts w:ascii="Times New Roman" w:eastAsia="Calibri" w:hAnsi="Times New Roman" w:cs="Times New Roman"/>
          <w:sz w:val="28"/>
          <w:szCs w:val="28"/>
        </w:rPr>
        <w:t>в</w:t>
      </w:r>
      <w:r w:rsidR="00F47478">
        <w:rPr>
          <w:rFonts w:ascii="Times New Roman" w:eastAsia="Calibri" w:hAnsi="Times New Roman" w:cs="Times New Roman"/>
          <w:sz w:val="28"/>
          <w:szCs w:val="28"/>
        </w:rPr>
        <w:t>нутрь жизни</w:t>
      </w:r>
      <w:r w:rsidRPr="009551D2">
        <w:rPr>
          <w:rFonts w:ascii="Times New Roman" w:eastAsia="Calibri" w:hAnsi="Times New Roman" w:cs="Times New Roman"/>
          <w:sz w:val="28"/>
          <w:szCs w:val="28"/>
        </w:rPr>
        <w:t>, пережить кусок жизни.  В процессе этого переживания создается определенное отношение и моральные оценки, кот</w:t>
      </w:r>
      <w:r w:rsidR="00F47478">
        <w:rPr>
          <w:rFonts w:ascii="Times New Roman" w:eastAsia="Calibri" w:hAnsi="Times New Roman" w:cs="Times New Roman"/>
          <w:sz w:val="28"/>
          <w:szCs w:val="28"/>
        </w:rPr>
        <w:t>орые для ребенка имеют большую принудительную</w:t>
      </w:r>
      <w:r w:rsidRPr="009551D2">
        <w:rPr>
          <w:rFonts w:ascii="Times New Roman" w:eastAsia="Calibri" w:hAnsi="Times New Roman" w:cs="Times New Roman"/>
          <w:sz w:val="28"/>
          <w:szCs w:val="28"/>
        </w:rPr>
        <w:t xml:space="preserve"> силу, чем оценки, сообщаемые и усваиваемые.</w:t>
      </w:r>
      <w:r w:rsidR="00C156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50CE" w:rsidRPr="00955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ведь сказка может многому научить. Чему же? Что же ценного можно узнать? Сегодня мы говорим о человеческих ценностях и </w:t>
      </w:r>
      <w:r w:rsidR="00A55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постараемся </w:t>
      </w:r>
      <w:r w:rsidR="00A550CE" w:rsidRPr="00955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доказать, что и в сказках очень хорошо показано влияние человеческих</w:t>
      </w:r>
      <w:r w:rsidR="00A55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ценностей на нашу жизнь. Целью </w:t>
      </w:r>
      <w:r w:rsidR="00A550CE" w:rsidRPr="00955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нашей </w:t>
      </w:r>
      <w:r w:rsidR="00A55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работы проанализировать </w:t>
      </w:r>
      <w:r w:rsidR="00A550CE" w:rsidRPr="00955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некоторые произведения</w:t>
      </w:r>
      <w:r w:rsidR="00C1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550CE" w:rsidRPr="00955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показать какие именно ценности раскрываются в них и как они влияют </w:t>
      </w:r>
      <w:r w:rsidR="00A55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жизнь героев. </w:t>
      </w:r>
    </w:p>
    <w:p w:rsidR="00A550CE" w:rsidRDefault="00F47478" w:rsidP="00F474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A550CE" w:rsidRPr="00955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«Сказке о рыбаке и рыбке» А.С. Пушкина мы видим пример стремления человека к власти. Старуха посылала старика к рыбке пять раз. Просьбы были такие: новое корыто, изба, желание стать столбовою дворянкой, затем вольною царицей и, наконец, владычицей морскою. Старуха, получая все больше и больше, стремится стать владычицей морской, но жадность и властность не приносят ей ничего хорошего. Приобретая многое, она теряет всё и остаётся у разбитого корыта. Мы убедились, что стремление к власти может погубить человека.</w:t>
      </w:r>
    </w:p>
    <w:p w:rsidR="00C156D6" w:rsidRPr="00C156D6" w:rsidRDefault="00F47478" w:rsidP="00F474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C156D6" w:rsidRPr="00C1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Сказка Г.Х.Андерсена «Гадкий утенок» учит быть добрым в любой ситуации. Бедному утенку столько всего пришлось пережить: смех, у</w:t>
      </w:r>
      <w:r w:rsidR="00C1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нижение, изгнание, одиночество. </w:t>
      </w:r>
      <w:r w:rsidR="00C156D6" w:rsidRPr="00C1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="00C1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156D6" w:rsidRPr="00C1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смотря на это</w:t>
      </w:r>
      <w:r w:rsidR="00C1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156D6" w:rsidRPr="00C1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остался добрым.</w:t>
      </w:r>
      <w:r w:rsidR="00C1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ведь он был награжден – вырос в прекрасного лебедя. Разве не награда?</w:t>
      </w:r>
    </w:p>
    <w:p w:rsidR="00F47478" w:rsidRDefault="00F47478" w:rsidP="00F474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A550CE" w:rsidRPr="00955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сказке И.</w:t>
      </w:r>
      <w:r w:rsidR="00C1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550CE" w:rsidRPr="00955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Гауфа</w:t>
      </w:r>
      <w:proofErr w:type="spellEnd"/>
      <w:r w:rsidR="00A550CE" w:rsidRPr="00955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«Карлик Нос» главный герой </w:t>
      </w:r>
      <w:proofErr w:type="spellStart"/>
      <w:r w:rsidR="00A550CE" w:rsidRPr="00955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Якоб</w:t>
      </w:r>
      <w:proofErr w:type="spellEnd"/>
      <w:r w:rsidR="00A550CE" w:rsidRPr="00955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превращен в карлика за то, что посмеялся над странной старушкой. Ему пришлось пройти много испытаний и лишений. Но он исправился и снова стал красавцем. Не стоит смеяться над теми</w:t>
      </w:r>
      <w:r w:rsidR="00A55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550CE" w:rsidRPr="00955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имеет странную внешность –</w:t>
      </w:r>
      <w:r w:rsidR="00A55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тоже люди и имеют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 на жизнь. </w:t>
      </w:r>
      <w:r w:rsidR="00015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Сказка </w:t>
      </w:r>
      <w:r w:rsidR="00A550CE" w:rsidRPr="00955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большой помощник в воспитании толерантности. Чему только не учит сказка! Сказка учит: мир делится на хороших и плохих людей, зверей и прочих существ. Но добрых всегда больше, и их любит удача. А</w:t>
      </w:r>
      <w:r w:rsidR="00C1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C1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злые</w:t>
      </w:r>
      <w:proofErr w:type="gramEnd"/>
      <w:r w:rsidR="00A550CE" w:rsidRPr="00955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5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плохо заканчивают свою</w:t>
      </w:r>
      <w:r w:rsidR="00C1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50CE" w:rsidRPr="00955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биографию.</w:t>
      </w:r>
      <w:r w:rsidR="00C156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50CE" w:rsidRPr="00955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 формирует образ Положительного Героя: доброго, умного, сильного, верного своему слову.</w:t>
      </w:r>
      <w:r w:rsidR="00A55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50CE" w:rsidRPr="00955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Сказка учит не бояться трудностей. Главный Герой всегда берётся за выполнение любой работы, какой бы невыполнимой она не казалась. И в том, что он побеждает, немалую роль играют </w:t>
      </w:r>
      <w:r w:rsidR="00C1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в себя</w:t>
      </w:r>
    </w:p>
    <w:p w:rsidR="00F47478" w:rsidRDefault="00F47478" w:rsidP="00F474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7478" w:rsidRDefault="00F47478" w:rsidP="00F474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7478" w:rsidRDefault="00F47478" w:rsidP="00F474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7478" w:rsidRDefault="00F47478" w:rsidP="00F474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7478" w:rsidRDefault="00F47478" w:rsidP="00F474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7478" w:rsidRDefault="00C156D6" w:rsidP="00F474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помощь друзей. </w:t>
      </w:r>
      <w:r w:rsidR="00A550CE" w:rsidRPr="00955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Сказки могут нас многому научить. К высшим ценностям </w:t>
      </w:r>
    </w:p>
    <w:p w:rsidR="005D6A14" w:rsidRDefault="00A550CE" w:rsidP="005D6A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писатели относят такие как: любовь, дружба, доброта, милосердие, верность. Мы поняли, что ценности могут переоцениваться и от каждого из нас</w:t>
      </w:r>
      <w:r w:rsidR="00C1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55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зависит какие ценности выбрать главными в своей жизни. Ведь от нашего выбора  зависит не только наша жизнь,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и на жизнь окружающих людей.</w:t>
      </w:r>
    </w:p>
    <w:p w:rsidR="005D6A14" w:rsidRDefault="005D6A14" w:rsidP="005D6A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5D0A" w:rsidRPr="005D6A14" w:rsidRDefault="00015D0A" w:rsidP="005D6A1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6A14">
        <w:rPr>
          <w:rFonts w:ascii="Times New Roman" w:hAnsi="Times New Roman" w:cs="Times New Roman"/>
          <w:b/>
          <w:sz w:val="28"/>
          <w:szCs w:val="28"/>
        </w:rPr>
        <w:t>«Литература»</w:t>
      </w:r>
    </w:p>
    <w:p w:rsidR="00015D0A" w:rsidRDefault="00015D0A" w:rsidP="00F47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5D0A" w:rsidRDefault="00F47478" w:rsidP="00F4747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015D0A" w:rsidRPr="00955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А.С. Пушкина «Сказке о рыбаке и рыбке» </w:t>
      </w:r>
    </w:p>
    <w:p w:rsidR="00015D0A" w:rsidRDefault="00F47478" w:rsidP="00F4747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015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Г.Х.Андерсен</w:t>
      </w:r>
      <w:r w:rsidR="00015D0A" w:rsidRPr="00C1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«Гадкий утенок»</w:t>
      </w:r>
    </w:p>
    <w:p w:rsidR="00015D0A" w:rsidRDefault="00F47478" w:rsidP="00F4747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015D0A" w:rsidRPr="00955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  <w:r w:rsidR="00015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5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Гауф</w:t>
      </w:r>
      <w:proofErr w:type="spellEnd"/>
      <w:r w:rsidR="00015D0A" w:rsidRPr="00955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«Карлик Нос»</w:t>
      </w:r>
    </w:p>
    <w:p w:rsidR="005D6A14" w:rsidRDefault="005D6A14" w:rsidP="00F4747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1AD5" w:rsidRPr="00015D0A" w:rsidRDefault="00A81AD5" w:rsidP="00F47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81AD5" w:rsidRPr="00015D0A" w:rsidSect="00F4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68A8"/>
    <w:rsid w:val="00015D0A"/>
    <w:rsid w:val="000F68A8"/>
    <w:rsid w:val="00295E10"/>
    <w:rsid w:val="00300715"/>
    <w:rsid w:val="003B1D94"/>
    <w:rsid w:val="005D6A14"/>
    <w:rsid w:val="0072478E"/>
    <w:rsid w:val="008C6A59"/>
    <w:rsid w:val="009551D2"/>
    <w:rsid w:val="00A550CE"/>
    <w:rsid w:val="00A81AD5"/>
    <w:rsid w:val="00BA1F98"/>
    <w:rsid w:val="00C156D6"/>
    <w:rsid w:val="00F4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68A8"/>
  </w:style>
  <w:style w:type="paragraph" w:customStyle="1" w:styleId="a3">
    <w:name w:val="Знак Знак Знак Знак"/>
    <w:basedOn w:val="a"/>
    <w:rsid w:val="000F68A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ABBDD-5E41-4797-9A0C-149162ED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9</cp:revision>
  <dcterms:created xsi:type="dcterms:W3CDTF">2012-11-06T15:36:00Z</dcterms:created>
  <dcterms:modified xsi:type="dcterms:W3CDTF">2021-02-25T09:20:00Z</dcterms:modified>
</cp:coreProperties>
</file>