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2" w:type="pct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9"/>
        <w:gridCol w:w="1832"/>
        <w:gridCol w:w="1096"/>
        <w:gridCol w:w="3218"/>
        <w:gridCol w:w="281"/>
        <w:gridCol w:w="2866"/>
      </w:tblGrid>
      <w:tr w:rsidR="00B4376A" w:rsidRPr="00395549" w:rsidTr="00B4376A">
        <w:trPr>
          <w:trHeight w:val="420"/>
        </w:trPr>
        <w:tc>
          <w:tcPr>
            <w:tcW w:w="2015" w:type="pct"/>
            <w:gridSpan w:val="3"/>
            <w:tcBorders>
              <w:top w:val="single" w:sz="8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Интеграция с самопознанием.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Тема: Глагол как част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речи.</w:t>
            </w:r>
          </w:p>
        </w:tc>
        <w:tc>
          <w:tcPr>
            <w:tcW w:w="2985" w:type="pct"/>
            <w:gridSpan w:val="3"/>
            <w:tcBorders>
              <w:top w:val="single" w:sz="8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Школа: КГУ « С</w:t>
            </w: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редняя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№8 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Ш.Уалиханова</w:t>
            </w:r>
            <w:proofErr w:type="spellEnd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D0822" w:rsidRPr="00395549" w:rsidTr="00B4376A">
        <w:trPr>
          <w:trHeight w:val="420"/>
        </w:trPr>
        <w:tc>
          <w:tcPr>
            <w:tcW w:w="2015" w:type="pct"/>
            <w:gridSpan w:val="3"/>
            <w:tcBorders>
              <w:top w:val="single" w:sz="8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22" w:rsidRDefault="007D0822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822" w:rsidRPr="00395549" w:rsidRDefault="007D0822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pct"/>
            <w:gridSpan w:val="3"/>
            <w:tcBorders>
              <w:top w:val="single" w:sz="8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22" w:rsidRDefault="007D0822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76A" w:rsidRPr="00395549" w:rsidTr="00B4376A">
        <w:trPr>
          <w:trHeight w:val="225"/>
        </w:trPr>
        <w:tc>
          <w:tcPr>
            <w:tcW w:w="2015" w:type="pct"/>
            <w:gridSpan w:val="3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2985" w:type="pct"/>
            <w:gridSpan w:val="3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З.А</w:t>
            </w:r>
          </w:p>
        </w:tc>
      </w:tr>
      <w:tr w:rsidR="00B4376A" w:rsidRPr="00395549" w:rsidTr="00B4376A">
        <w:trPr>
          <w:trHeight w:val="525"/>
        </w:trPr>
        <w:tc>
          <w:tcPr>
            <w:tcW w:w="2015" w:type="pct"/>
            <w:gridSpan w:val="3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КЛАСС: 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509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1476" w:type="pct"/>
            <w:gridSpan w:val="2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B4376A" w:rsidRPr="00395549" w:rsidTr="00B4376A">
        <w:trPr>
          <w:trHeight w:val="315"/>
        </w:trPr>
        <w:tc>
          <w:tcPr>
            <w:tcW w:w="1501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Цели обучения, которые необходимо достичь на данном уроке</w:t>
            </w: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2.1.4.1 Участвовать в диалоге, высказывая своё мнение и выслушивая мнение других</w:t>
            </w:r>
            <w:proofErr w:type="gramStart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2.3.8.1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зличать имена существительные</w:t>
            </w: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, глаголы; определять их роль в предложении.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76A" w:rsidRPr="00395549" w:rsidTr="00B4376A">
        <w:tc>
          <w:tcPr>
            <w:tcW w:w="1501" w:type="pct"/>
            <w:gridSpan w:val="2"/>
            <w:vMerge w:val="restar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Выделять глагол среди других частей речи;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Большинство учащихся будут уметь: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важность глагола в речи. Придумывать </w:t>
            </w:r>
            <w:proofErr w:type="gramStart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глаголы</w:t>
            </w:r>
            <w:proofErr w:type="gramEnd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подходящие по смыслу.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Сравнивать, обобщать, группировать, анализировать; формулировать свои мысли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их вслух;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связывать их с глаголами.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 w:val="restar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могут: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Ключевые слова и фразы: глагол, часть речи, Что делать? Что сделать?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Стиль языка, подходящий для диалога/письма в классе:</w:t>
            </w:r>
          </w:p>
        </w:tc>
      </w:tr>
      <w:tr w:rsidR="00B4376A" w:rsidRPr="00395549" w:rsidTr="00B4376A">
        <w:tc>
          <w:tcPr>
            <w:tcW w:w="1501" w:type="pct"/>
            <w:gridSpan w:val="2"/>
            <w:vMerge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На какой вопрос отвечают глаголы?</w:t>
            </w:r>
          </w:p>
        </w:tc>
      </w:tr>
      <w:tr w:rsidR="00B4376A" w:rsidRPr="00395549" w:rsidTr="00B4376A">
        <w:tc>
          <w:tcPr>
            <w:tcW w:w="1501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vAlign w:val="center"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Ответственность; уважение; сотрудничество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труд и творчество; открытость, терпение, </w:t>
            </w:r>
            <w:r w:rsidRPr="00BF01CB">
              <w:rPr>
                <w:color w:val="000000" w:themeColor="text1"/>
                <w:sz w:val="24"/>
                <w:szCs w:val="24"/>
              </w:rPr>
              <w:t xml:space="preserve"> дружбе; помощь и забота о ближнем.                                                                                                                  </w:t>
            </w:r>
            <w:proofErr w:type="gramEnd"/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76A" w:rsidRPr="00395549" w:rsidTr="00B4376A">
        <w:trPr>
          <w:trHeight w:val="315"/>
        </w:trPr>
        <w:tc>
          <w:tcPr>
            <w:tcW w:w="1501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3499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 существительное</w:t>
            </w:r>
          </w:p>
        </w:tc>
      </w:tr>
      <w:tr w:rsidR="00B4376A" w:rsidRPr="00395549" w:rsidTr="00B4376A">
        <w:trPr>
          <w:trHeight w:val="225"/>
        </w:trPr>
        <w:tc>
          <w:tcPr>
            <w:tcW w:w="5000" w:type="pct"/>
            <w:gridSpan w:val="6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4376A" w:rsidRPr="00395549" w:rsidTr="00B4376A">
        <w:trPr>
          <w:trHeight w:val="570"/>
        </w:trPr>
        <w:tc>
          <w:tcPr>
            <w:tcW w:w="642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3014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действия</w:t>
            </w:r>
            <w:proofErr w:type="gramStart"/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44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B4376A" w:rsidRPr="00395549" w:rsidTr="00B4376A">
        <w:trPr>
          <w:trHeight w:val="405"/>
        </w:trPr>
        <w:tc>
          <w:tcPr>
            <w:tcW w:w="642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Позитивный настрой класса на учебную деятельность.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проверь, дружок,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готов начать урок?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Будь внимателен, дружок</w:t>
            </w:r>
          </w:p>
          <w:p w:rsidR="00B4376A" w:rsidRPr="00135028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Будет важен наш урок!</w:t>
            </w:r>
          </w:p>
          <w:p w:rsidR="00B4376A" w:rsidRPr="00C840EA" w:rsidRDefault="00B4376A" w:rsidP="005C2533">
            <w:pPr>
              <w:pStyle w:val="a4"/>
              <w:spacing w:after="0"/>
            </w:pPr>
            <w:r w:rsidRPr="002428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840EA">
              <w:rPr>
                <w:color w:val="000000"/>
              </w:rPr>
              <w:t>Сегодня начинается последний месяц зимы.  Зима ещё бушует, засыпает землю снегом</w:t>
            </w:r>
            <w:proofErr w:type="gramStart"/>
            <w:r w:rsidRPr="00C840EA">
              <w:rPr>
                <w:color w:val="000000"/>
              </w:rPr>
              <w:t xml:space="preserve">.. </w:t>
            </w:r>
            <w:proofErr w:type="gramEnd"/>
            <w:r w:rsidRPr="00C840EA">
              <w:rPr>
                <w:color w:val="000000"/>
              </w:rPr>
              <w:t>Это</w:t>
            </w:r>
            <w:r w:rsidRPr="00C840EA">
              <w:t xml:space="preserve"> </w:t>
            </w:r>
            <w:r w:rsidRPr="00C840EA">
              <w:rPr>
                <w:color w:val="000000"/>
              </w:rPr>
              <w:t>мы видим по нашей погоде. И о главной помощнице зимы мы сегодня поговорим. Я предлагаю совершить путешествие в сказку</w:t>
            </w:r>
            <w:proofErr w:type="gramStart"/>
            <w:r w:rsidRPr="00C840EA">
              <w:rPr>
                <w:color w:val="000000"/>
              </w:rPr>
              <w:t>.</w:t>
            </w:r>
            <w:proofErr w:type="gramEnd"/>
            <w:r w:rsidRPr="00C840EA">
              <w:rPr>
                <w:i/>
                <w:iCs/>
                <w:color w:val="7030A0"/>
              </w:rPr>
              <w:t xml:space="preserve">  </w:t>
            </w:r>
            <w:r w:rsidRPr="00C840EA">
              <w:rPr>
                <w:i/>
                <w:iCs/>
                <w:color w:val="7030A0"/>
              </w:rPr>
              <w:lastRenderedPageBreak/>
              <w:t>( (</w:t>
            </w:r>
            <w:proofErr w:type="gramStart"/>
            <w:r w:rsidRPr="00C840EA">
              <w:rPr>
                <w:i/>
                <w:iCs/>
                <w:color w:val="7030A0"/>
              </w:rPr>
              <w:t>и</w:t>
            </w:r>
            <w:proofErr w:type="gramEnd"/>
            <w:r w:rsidRPr="00C840EA">
              <w:rPr>
                <w:i/>
                <w:iCs/>
                <w:color w:val="7030A0"/>
              </w:rPr>
              <w:t>ллюстрация)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876300"/>
                  <wp:effectExtent l="19050" t="0" r="9525" b="0"/>
                  <wp:docPr id="1" name="Рисунок 1" descr="C:\Users\User\Pictures\img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1</w:t>
            </w:r>
          </w:p>
        </w:tc>
      </w:tr>
      <w:tr w:rsidR="00B4376A" w:rsidRPr="00356B91" w:rsidTr="00B4376A">
        <w:trPr>
          <w:trHeight w:val="5507"/>
        </w:trPr>
        <w:tc>
          <w:tcPr>
            <w:tcW w:w="642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</w:tc>
        <w:tc>
          <w:tcPr>
            <w:tcW w:w="3014" w:type="pct"/>
            <w:gridSpan w:val="4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5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(К, И) Минутка чистописания.</w:t>
            </w:r>
          </w:p>
          <w:p w:rsidR="00B4376A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>- Сидит Кай и палочкой на снегу выводит буквы, буквы соединяет в слоги и</w:t>
            </w:r>
            <w:r>
              <w:t xml:space="preserve"> </w:t>
            </w:r>
            <w:r w:rsidRPr="00456867">
              <w:rPr>
                <w:color w:val="000000"/>
              </w:rPr>
              <w:t>слова. Посмотрите, что у него получилось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.</w:t>
            </w:r>
          </w:p>
          <w:p w:rsidR="00B4376A" w:rsidRPr="002C1CC1" w:rsidRDefault="00B4376A" w:rsidP="005C2533">
            <w:pPr>
              <w:pStyle w:val="a4"/>
              <w:spacing w:after="0"/>
              <w:rPr>
                <w:b/>
                <w:bCs/>
                <w:i/>
                <w:iCs/>
                <w:color w:val="0000FF"/>
              </w:rPr>
            </w:pPr>
            <w:r w:rsidRPr="002C1CC1">
              <w:rPr>
                <w:b/>
                <w:bCs/>
                <w:i/>
                <w:iCs/>
                <w:color w:val="0000FF"/>
              </w:rPr>
              <w:t xml:space="preserve">Снег   снежинка   снеговик   снежок   </w:t>
            </w:r>
            <w:proofErr w:type="gramStart"/>
            <w:r w:rsidRPr="002C1CC1">
              <w:rPr>
                <w:b/>
                <w:bCs/>
                <w:i/>
                <w:iCs/>
                <w:color w:val="0000FF"/>
              </w:rPr>
              <w:t>снедь</w:t>
            </w:r>
            <w:proofErr w:type="gramEnd"/>
          </w:p>
          <w:p w:rsidR="00B4376A" w:rsidRPr="002C1CC1" w:rsidRDefault="00B4376A" w:rsidP="005C2533">
            <w:pPr>
              <w:pStyle w:val="a4"/>
              <w:spacing w:after="0"/>
            </w:pPr>
            <w:r w:rsidRPr="002C1CC1">
              <w:rPr>
                <w:b/>
                <w:bCs/>
                <w:i/>
                <w:iCs/>
                <w:color w:val="0000FF"/>
              </w:rPr>
              <w:t>Не взглядом друга д</w:t>
            </w:r>
            <w:r w:rsidRPr="002C1CC1">
              <w:rPr>
                <w:b/>
                <w:bCs/>
                <w:i/>
                <w:iCs/>
                <w:color w:val="0000FF"/>
                <w:u w:val="single"/>
              </w:rPr>
              <w:t>о</w:t>
            </w:r>
            <w:r w:rsidRPr="002C1CC1">
              <w:rPr>
                <w:b/>
                <w:bCs/>
                <w:i/>
                <w:iCs/>
                <w:color w:val="0000FF"/>
              </w:rPr>
              <w:t>р</w:t>
            </w:r>
            <w:r w:rsidRPr="002C1CC1">
              <w:rPr>
                <w:b/>
                <w:bCs/>
                <w:i/>
                <w:iCs/>
                <w:color w:val="0000FF"/>
                <w:u w:val="single"/>
              </w:rPr>
              <w:t>о</w:t>
            </w:r>
            <w:r w:rsidRPr="002C1CC1">
              <w:rPr>
                <w:b/>
                <w:bCs/>
                <w:i/>
                <w:iCs/>
                <w:color w:val="0000FF"/>
              </w:rPr>
              <w:t>жи, а мест</w:t>
            </w:r>
            <w:r w:rsidRPr="002C1CC1">
              <w:rPr>
                <w:b/>
                <w:bCs/>
                <w:i/>
                <w:iCs/>
                <w:color w:val="0000FF"/>
                <w:u w:val="single"/>
              </w:rPr>
              <w:t>ом</w:t>
            </w:r>
            <w:r w:rsidRPr="002C1CC1">
              <w:rPr>
                <w:b/>
                <w:bCs/>
                <w:i/>
                <w:iCs/>
                <w:color w:val="0000FF"/>
              </w:rPr>
              <w:t xml:space="preserve"> в его сер</w:t>
            </w:r>
            <w:r w:rsidRPr="002C1CC1">
              <w:rPr>
                <w:b/>
                <w:bCs/>
                <w:i/>
                <w:iCs/>
                <w:color w:val="0000FF"/>
                <w:u w:val="single"/>
              </w:rPr>
              <w:t>д</w:t>
            </w:r>
            <w:r w:rsidRPr="002C1CC1">
              <w:rPr>
                <w:b/>
                <w:bCs/>
                <w:i/>
                <w:iCs/>
                <w:color w:val="0000FF"/>
              </w:rPr>
              <w:t>це</w:t>
            </w:r>
            <w:proofErr w:type="gramStart"/>
            <w:r w:rsidRPr="002C1CC1">
              <w:rPr>
                <w:color w:val="000000"/>
              </w:rPr>
              <w:t>.</w:t>
            </w:r>
            <w:proofErr w:type="gramEnd"/>
            <w:r w:rsidRPr="002C1CC1">
              <w:rPr>
                <w:color w:val="000000"/>
              </w:rPr>
              <w:t xml:space="preserve"> </w:t>
            </w:r>
            <w:r w:rsidRPr="002C1CC1">
              <w:rPr>
                <w:i/>
                <w:iCs/>
                <w:color w:val="7030A0"/>
              </w:rPr>
              <w:t>(</w:t>
            </w:r>
            <w:proofErr w:type="gramStart"/>
            <w:r w:rsidRPr="002C1CC1">
              <w:rPr>
                <w:i/>
                <w:iCs/>
                <w:color w:val="7030A0"/>
              </w:rPr>
              <w:t>к</w:t>
            </w:r>
            <w:proofErr w:type="gramEnd"/>
            <w:r w:rsidRPr="002C1CC1">
              <w:rPr>
                <w:i/>
                <w:iCs/>
                <w:color w:val="7030A0"/>
              </w:rPr>
              <w:t>азах. послов.)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Найдите лишнее слово </w:t>
            </w:r>
            <w:r w:rsidRPr="00456867">
              <w:rPr>
                <w:i/>
                <w:iCs/>
                <w:color w:val="FF0000"/>
              </w:rPr>
              <w:t>(</w:t>
            </w:r>
            <w:proofErr w:type="gramStart"/>
            <w:r w:rsidRPr="00456867">
              <w:rPr>
                <w:i/>
                <w:iCs/>
                <w:color w:val="FF0000"/>
              </w:rPr>
              <w:t>снедь</w:t>
            </w:r>
            <w:proofErr w:type="gramEnd"/>
            <w:r w:rsidRPr="00456867">
              <w:rPr>
                <w:i/>
                <w:iCs/>
                <w:color w:val="FF0000"/>
              </w:rPr>
              <w:t>)</w:t>
            </w:r>
            <w:r w:rsidRPr="00456867">
              <w:rPr>
                <w:color w:val="000000"/>
              </w:rPr>
              <w:t xml:space="preserve"> </w:t>
            </w:r>
            <w:r w:rsidRPr="00456867">
              <w:rPr>
                <w:color w:val="1F497D"/>
              </w:rPr>
              <w:t>(его закрыть снежинкой).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>- Что оно означает</w:t>
            </w:r>
            <w:proofErr w:type="gramStart"/>
            <w:r w:rsidRPr="00456867">
              <w:rPr>
                <w:color w:val="000000"/>
              </w:rPr>
              <w:t xml:space="preserve"> ?</w:t>
            </w:r>
            <w:proofErr w:type="gramEnd"/>
            <w:r w:rsidRPr="00456867">
              <w:rPr>
                <w:color w:val="000000"/>
              </w:rPr>
              <w:t xml:space="preserve"> </w:t>
            </w:r>
            <w:r w:rsidRPr="00456867">
              <w:rPr>
                <w:color w:val="1F497D"/>
              </w:rPr>
              <w:t>(еда, припасы, продукты)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</w:t>
            </w:r>
            <w:proofErr w:type="gramStart"/>
            <w:r w:rsidRPr="00456867">
              <w:rPr>
                <w:color w:val="000000"/>
              </w:rPr>
              <w:t>Герой</w:t>
            </w:r>
            <w:proofErr w:type="gramEnd"/>
            <w:r w:rsidRPr="00456867">
              <w:rPr>
                <w:color w:val="000000"/>
              </w:rPr>
              <w:t xml:space="preserve"> какой сказки написал эти слова? </w:t>
            </w:r>
            <w:r w:rsidRPr="00456867">
              <w:rPr>
                <w:i/>
                <w:iCs/>
                <w:color w:val="7030A0"/>
              </w:rPr>
              <w:t>(Снежная королева).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Кто написал сказку? </w:t>
            </w:r>
            <w:r w:rsidRPr="00456867">
              <w:rPr>
                <w:i/>
                <w:iCs/>
                <w:color w:val="7030A0"/>
              </w:rPr>
              <w:t>(Андерсен).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Как связана казахская пословица с этой сказкой? </w:t>
            </w:r>
            <w:r w:rsidRPr="00456867">
              <w:rPr>
                <w:i/>
                <w:iCs/>
                <w:color w:val="7030A0"/>
              </w:rPr>
              <w:t>(помогла дружба, растопила ледяное сердце).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>- Спишите буквы,</w:t>
            </w:r>
            <w:r>
              <w:rPr>
                <w:color w:val="000000"/>
              </w:rPr>
              <w:t xml:space="preserve"> </w:t>
            </w:r>
            <w:r w:rsidRPr="00456867">
              <w:rPr>
                <w:color w:val="000000"/>
              </w:rPr>
              <w:t>слова и предложение. Подчеркните орфограммы в словах. Объясните правописание подчёркнутых бу</w:t>
            </w:r>
            <w:proofErr w:type="gramStart"/>
            <w:r w:rsidRPr="00456867">
              <w:rPr>
                <w:color w:val="000000"/>
              </w:rPr>
              <w:t>кв в пр</w:t>
            </w:r>
            <w:proofErr w:type="gramEnd"/>
            <w:r w:rsidRPr="00456867">
              <w:rPr>
                <w:color w:val="000000"/>
              </w:rPr>
              <w:t xml:space="preserve">едложении. 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Что можете сказать о словах? </w:t>
            </w:r>
            <w:r w:rsidRPr="00456867">
              <w:rPr>
                <w:i/>
                <w:iCs/>
                <w:color w:val="7030A0"/>
              </w:rPr>
              <w:t>(</w:t>
            </w:r>
            <w:proofErr w:type="gramStart"/>
            <w:r w:rsidRPr="00456867">
              <w:rPr>
                <w:i/>
                <w:iCs/>
                <w:color w:val="7030A0"/>
              </w:rPr>
              <w:t>однокоренные</w:t>
            </w:r>
            <w:proofErr w:type="gramEnd"/>
            <w:r w:rsidRPr="00456867">
              <w:rPr>
                <w:i/>
                <w:iCs/>
                <w:color w:val="7030A0"/>
              </w:rPr>
              <w:t>)</w:t>
            </w:r>
          </w:p>
          <w:p w:rsidR="00B4376A" w:rsidRPr="00456867" w:rsidRDefault="00B4376A" w:rsidP="005C2533">
            <w:pPr>
              <w:pStyle w:val="a4"/>
              <w:spacing w:after="0"/>
            </w:pPr>
            <w:r w:rsidRPr="00456867">
              <w:rPr>
                <w:color w:val="000000"/>
              </w:rPr>
              <w:t xml:space="preserve">- Какой в них корень? </w:t>
            </w:r>
            <w:r w:rsidRPr="00456867">
              <w:rPr>
                <w:i/>
                <w:iCs/>
                <w:color w:val="7030A0"/>
              </w:rPr>
              <w:t xml:space="preserve">(снег, </w:t>
            </w:r>
            <w:proofErr w:type="spellStart"/>
            <w:r w:rsidRPr="00456867">
              <w:rPr>
                <w:i/>
                <w:iCs/>
                <w:color w:val="7030A0"/>
              </w:rPr>
              <w:t>снеж</w:t>
            </w:r>
            <w:proofErr w:type="spellEnd"/>
            <w:r w:rsidRPr="00456867">
              <w:rPr>
                <w:i/>
                <w:iCs/>
                <w:color w:val="7030A0"/>
              </w:rPr>
              <w:t>.)</w:t>
            </w:r>
          </w:p>
          <w:p w:rsidR="00B4376A" w:rsidRDefault="00B4376A" w:rsidP="005C2533">
            <w:pPr>
              <w:pStyle w:val="a4"/>
              <w:spacing w:after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116205</wp:posOffset>
                  </wp:positionV>
                  <wp:extent cx="3438525" cy="1362075"/>
                  <wp:effectExtent l="19050" t="0" r="9525" b="0"/>
                  <wp:wrapNone/>
                  <wp:docPr id="13" name="Рисунок 1" descr="j03002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03002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 xml:space="preserve">- Снег, снежки, </w:t>
            </w:r>
            <w:proofErr w:type="gramStart"/>
            <w:r>
              <w:rPr>
                <w:color w:val="000000"/>
              </w:rPr>
              <w:t>снежок</w:t>
            </w:r>
            <w:proofErr w:type="gramEnd"/>
            <w:r>
              <w:rPr>
                <w:color w:val="000000"/>
              </w:rPr>
              <w:t xml:space="preserve"> что могут делать? Слова, которые вы назвали, что обозначают?</w:t>
            </w:r>
          </w:p>
          <w:p w:rsidR="00B4376A" w:rsidRDefault="00B4376A" w:rsidP="005C2533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>- Сформулируйте  тему  урока? Чему будем учиться на уроке? Определять и различать глаголы поможет сказка  «Снежная Королева»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456867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0AC4">
              <w:rPr>
                <w:b/>
                <w:bCs/>
                <w:color w:val="008000"/>
                <w:sz w:val="22"/>
                <w:szCs w:val="22"/>
              </w:rPr>
              <w:t>СЛОВАРНАЯ РАБОТА.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870AC4">
              <w:rPr>
                <w:color w:val="000000"/>
                <w:sz w:val="22"/>
                <w:szCs w:val="22"/>
              </w:rPr>
              <w:t>- Повторим изученные слова. Запишите ответы на вопросы.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870AC4">
              <w:rPr>
                <w:color w:val="000000"/>
                <w:sz w:val="22"/>
                <w:szCs w:val="22"/>
              </w:rPr>
              <w:t xml:space="preserve">а). Кто является главными героями сказки </w:t>
            </w:r>
            <w:r w:rsidRPr="00870AC4">
              <w:rPr>
                <w:color w:val="1F497D"/>
                <w:sz w:val="22"/>
                <w:szCs w:val="22"/>
              </w:rPr>
              <w:t>(не называя имена)</w:t>
            </w:r>
            <w:proofErr w:type="gramStart"/>
            <w:r w:rsidRPr="00870AC4">
              <w:rPr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B4376A" w:rsidRPr="00870AC4" w:rsidRDefault="00B4376A" w:rsidP="005C2533">
            <w:pPr>
              <w:pStyle w:val="a4"/>
              <w:spacing w:after="0"/>
              <w:rPr>
                <w:sz w:val="20"/>
                <w:szCs w:val="20"/>
              </w:rPr>
            </w:pPr>
            <w:r w:rsidRPr="00870AC4">
              <w:rPr>
                <w:b/>
                <w:bCs/>
                <w:color w:val="FF0000"/>
                <w:sz w:val="20"/>
                <w:szCs w:val="20"/>
              </w:rPr>
              <w:t>ДЕВОЧКА, МАЛЬЧИК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870AC4">
              <w:rPr>
                <w:color w:val="000000"/>
                <w:sz w:val="22"/>
                <w:szCs w:val="22"/>
              </w:rPr>
              <w:t>б). Что обещала Снежная королева Каю в подарок?</w:t>
            </w:r>
          </w:p>
          <w:p w:rsidR="00B4376A" w:rsidRPr="00DC5FA5" w:rsidRDefault="00B4376A" w:rsidP="005C2533">
            <w:pPr>
              <w:pStyle w:val="a4"/>
              <w:spacing w:after="0"/>
              <w:rPr>
                <w:sz w:val="18"/>
                <w:szCs w:val="18"/>
              </w:rPr>
            </w:pPr>
            <w:r w:rsidRPr="00DC5FA5">
              <w:rPr>
                <w:b/>
                <w:bCs/>
                <w:color w:val="FF0000"/>
                <w:sz w:val="18"/>
                <w:szCs w:val="18"/>
              </w:rPr>
              <w:t>КОНЬКИ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870AC4">
              <w:rPr>
                <w:color w:val="000000"/>
                <w:sz w:val="22"/>
                <w:szCs w:val="22"/>
              </w:rPr>
              <w:lastRenderedPageBreak/>
              <w:t xml:space="preserve">в). В какую сторону надо идти  </w:t>
            </w:r>
            <w:proofErr w:type="gramStart"/>
            <w:r w:rsidRPr="00870AC4">
              <w:rPr>
                <w:color w:val="000000"/>
                <w:sz w:val="22"/>
                <w:szCs w:val="22"/>
              </w:rPr>
              <w:t>Герде</w:t>
            </w:r>
            <w:proofErr w:type="gramEnd"/>
            <w:r w:rsidRPr="00870AC4">
              <w:rPr>
                <w:color w:val="000000"/>
                <w:sz w:val="22"/>
                <w:szCs w:val="22"/>
              </w:rPr>
              <w:t xml:space="preserve">, чтобы найти Кая? </w:t>
            </w:r>
          </w:p>
          <w:p w:rsidR="00B4376A" w:rsidRPr="00E25471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E25471">
              <w:rPr>
                <w:b/>
                <w:bCs/>
                <w:color w:val="FF0000"/>
                <w:sz w:val="22"/>
                <w:szCs w:val="22"/>
              </w:rPr>
              <w:t>СЕВЕР</w:t>
            </w:r>
          </w:p>
          <w:p w:rsidR="00B4376A" w:rsidRPr="00E25471" w:rsidRDefault="00B4376A" w:rsidP="005C2533">
            <w:pPr>
              <w:pStyle w:val="a4"/>
              <w:spacing w:after="0"/>
              <w:rPr>
                <w:sz w:val="20"/>
                <w:szCs w:val="20"/>
              </w:rPr>
            </w:pPr>
            <w:r w:rsidRPr="00870AC4">
              <w:rPr>
                <w:color w:val="000000"/>
                <w:sz w:val="22"/>
                <w:szCs w:val="22"/>
              </w:rPr>
              <w:t xml:space="preserve">г). В замке маленькой принцессы жил </w:t>
            </w:r>
            <w:proofErr w:type="gramStart"/>
            <w:r w:rsidRPr="00870AC4">
              <w:rPr>
                <w:color w:val="000000"/>
                <w:sz w:val="22"/>
                <w:szCs w:val="22"/>
              </w:rPr>
              <w:t>мудрый</w:t>
            </w:r>
            <w:proofErr w:type="gramEnd"/>
            <w:r w:rsidRPr="00870AC4">
              <w:rPr>
                <w:color w:val="000000"/>
                <w:sz w:val="22"/>
                <w:szCs w:val="22"/>
              </w:rPr>
              <w:t>, умный, старый ... Он спокойно мог пройти в спальню принцессы</w:t>
            </w:r>
            <w:r w:rsidRPr="00E25471">
              <w:rPr>
                <w:color w:val="000000"/>
                <w:sz w:val="20"/>
                <w:szCs w:val="20"/>
              </w:rPr>
              <w:t xml:space="preserve">. </w:t>
            </w:r>
            <w:r w:rsidRPr="00E25471">
              <w:rPr>
                <w:b/>
                <w:bCs/>
                <w:color w:val="FF0000"/>
                <w:sz w:val="20"/>
                <w:szCs w:val="20"/>
              </w:rPr>
              <w:t>ВОРОН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870AC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870AC4">
              <w:rPr>
                <w:color w:val="000000"/>
                <w:sz w:val="22"/>
                <w:szCs w:val="22"/>
              </w:rPr>
              <w:t>). Чего больше всего боится Снежная королева?</w:t>
            </w:r>
          </w:p>
          <w:p w:rsidR="00B4376A" w:rsidRPr="00870AC4" w:rsidRDefault="00B4376A" w:rsidP="005C2533">
            <w:pPr>
              <w:pStyle w:val="a4"/>
              <w:spacing w:after="0"/>
              <w:rPr>
                <w:sz w:val="20"/>
                <w:szCs w:val="20"/>
              </w:rPr>
            </w:pPr>
            <w:r w:rsidRPr="00870AC4">
              <w:rPr>
                <w:b/>
                <w:bCs/>
                <w:color w:val="FF0000"/>
                <w:sz w:val="20"/>
                <w:szCs w:val="20"/>
              </w:rPr>
              <w:t>ТЕПЛО, СОЛНЦЕ</w:t>
            </w:r>
          </w:p>
          <w:p w:rsidR="00B4376A" w:rsidRDefault="00B4376A" w:rsidP="005C2533">
            <w:pPr>
              <w:pStyle w:val="a4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116205</wp:posOffset>
                  </wp:positionV>
                  <wp:extent cx="3438525" cy="1362075"/>
                  <wp:effectExtent l="19050" t="0" r="9525" b="0"/>
                  <wp:wrapNone/>
                  <wp:docPr id="12" name="Рисунок 1" descr="j03002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03002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-  Вспомните сказку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составьте  с любым словом  предложение  и запишите ( ответы детей)</w:t>
            </w:r>
          </w:p>
          <w:p w:rsidR="00B4376A" w:rsidRDefault="00B4376A" w:rsidP="005C2533">
            <w:pPr>
              <w:pStyle w:val="a4"/>
              <w:spacing w:after="0"/>
            </w:pPr>
            <w:r w:rsidRPr="00456867">
              <w:rPr>
                <w:b/>
                <w:bCs/>
                <w:color w:val="008000"/>
              </w:rPr>
              <w:t>ФИЗМИНУТКА.</w:t>
            </w:r>
          </w:p>
          <w:p w:rsidR="00B4376A" w:rsidRPr="00DE2933" w:rsidRDefault="00B4376A" w:rsidP="005C2533">
            <w:r w:rsidRPr="00DE2933">
              <w:t>Мы становимся всё выше,</w:t>
            </w:r>
          </w:p>
          <w:p w:rsidR="00B4376A" w:rsidRPr="00DE2933" w:rsidRDefault="00B4376A" w:rsidP="005C2533">
            <w:r w:rsidRPr="00DE2933">
              <w:t>Достаём руками крыши.</w:t>
            </w:r>
          </w:p>
          <w:p w:rsidR="00B4376A" w:rsidRPr="00DE2933" w:rsidRDefault="00B4376A" w:rsidP="005C2533">
            <w:r w:rsidRPr="00DE2933">
              <w:t>На два к солнцу подтянись</w:t>
            </w:r>
          </w:p>
          <w:p w:rsidR="00B4376A" w:rsidRDefault="00B4376A" w:rsidP="005C2533">
            <w:pPr>
              <w:rPr>
                <w:color w:val="000000"/>
              </w:rPr>
            </w:pPr>
            <w:r w:rsidRPr="00DE2933">
              <w:t>Три, четыре - руки вниз</w:t>
            </w:r>
            <w:proofErr w:type="gramStart"/>
            <w:r w:rsidRPr="00DE2933">
              <w:t>.</w:t>
            </w:r>
            <w:proofErr w:type="gramEnd"/>
            <w:r w:rsidRPr="00DE2933">
              <w:t xml:space="preserve">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ыполняются движения).</w:t>
            </w:r>
          </w:p>
          <w:p w:rsidR="00B4376A" w:rsidRDefault="00B4376A" w:rsidP="005C2533">
            <w:pPr>
              <w:rPr>
                <w:color w:val="000000"/>
              </w:rPr>
            </w:pPr>
            <w:r w:rsidRPr="00780FD4">
              <w:rPr>
                <w:color w:val="000000"/>
              </w:rPr>
              <w:t>- Снежная королева очень рассердилась на Вас за то, что вы помогаете Каю</w:t>
            </w:r>
            <w:r>
              <w:t xml:space="preserve"> </w:t>
            </w:r>
            <w:r w:rsidRPr="00780FD4">
              <w:rPr>
                <w:color w:val="000000"/>
              </w:rPr>
              <w:t>и приготовила очень коварное задание</w:t>
            </w:r>
          </w:p>
          <w:p w:rsidR="00B4376A" w:rsidRDefault="00B4376A" w:rsidP="005C2533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proofErr w:type="gramStart"/>
            <w:r>
              <w:rPr>
                <w:color w:val="000000"/>
              </w:rPr>
              <w:t>Какова роль глагола в предложение? (приводит предмет в  действие.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Делает нашу речь богаче  и выразительнее)</w:t>
            </w:r>
            <w:proofErr w:type="gramEnd"/>
          </w:p>
          <w:p w:rsidR="00B4376A" w:rsidRDefault="00B4376A" w:rsidP="005C2533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>Записать  подходящие по смыслу глаголы к данным  предложения</w:t>
            </w:r>
          </w:p>
          <w:p w:rsidR="00B4376A" w:rsidRPr="00DC5FA5" w:rsidRDefault="00B4376A" w:rsidP="005C2533">
            <w:pPr>
              <w:pStyle w:val="a4"/>
              <w:spacing w:after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Ночью</w:t>
            </w:r>
            <w:proofErr w:type="gramStart"/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нег. Наступило утро. Леса не узнать. Деревья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</w:t>
            </w:r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в снежные перины. Кусты … в огромные сугробы. Все тропинки … пушистым снегом.</w:t>
            </w:r>
          </w:p>
          <w:p w:rsidR="00B4376A" w:rsidRDefault="00B4376A" w:rsidP="005C2533">
            <w:pPr>
              <w:pStyle w:val="a4"/>
              <w:spacing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Что обозначает глагол? На какие вопросы отвечает? Какую рол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ь играет в предложении? Вы прекрасно </w:t>
            </w:r>
            <w:r w:rsidRPr="00DC5FA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справились с заданием Снежной Королевы?</w:t>
            </w:r>
            <w:r w:rsidRPr="00DC5F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Почему о некоторых  героях сказки можно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сказать, что  помогая</w:t>
            </w:r>
            <w:r w:rsidRPr="00DC5F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Герде, они тоже становятся красивыми внутренне?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те, кто помогал Герде, увидели её любящее сердце. С уважением стали относиться к ней. Вслед за уважением  родилась в их сердцах любовь. </w:t>
            </w:r>
          </w:p>
          <w:p w:rsidR="00B4376A" w:rsidRPr="002B0621" w:rsidRDefault="00B4376A" w:rsidP="005C2533">
            <w:pPr>
              <w:pStyle w:val="a4"/>
              <w:spacing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C5F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Давайте, мы тоже поможем Каю, выполнив  следующее задание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4376A" w:rsidRPr="00356B91" w:rsidRDefault="00B4376A" w:rsidP="005C2533">
            <w:pPr>
              <w:pStyle w:val="a4"/>
              <w:spacing w:after="0"/>
              <w:rPr>
                <w:sz w:val="22"/>
                <w:szCs w:val="22"/>
              </w:rPr>
            </w:pPr>
            <w:r w:rsidRPr="0024289F">
              <w:rPr>
                <w:color w:val="000000"/>
                <w:sz w:val="28"/>
                <w:szCs w:val="28"/>
              </w:rPr>
              <w:t xml:space="preserve"> </w:t>
            </w:r>
            <w:r w:rsidRPr="00356B91">
              <w:rPr>
                <w:color w:val="000000"/>
                <w:sz w:val="22"/>
                <w:szCs w:val="22"/>
              </w:rPr>
              <w:t>Это поможет Каю отогреть руки.</w:t>
            </w:r>
            <w:r w:rsidRPr="00356B91">
              <w:rPr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356B91">
              <w:rPr>
                <w:color w:val="000000"/>
                <w:sz w:val="22"/>
                <w:szCs w:val="22"/>
              </w:rPr>
              <w:t>Но давайте вспомним правила о  глаголе, как части речи. Чтобы определить глагол, что для этого надо сделать</w:t>
            </w:r>
            <w:proofErr w:type="gramStart"/>
            <w:r w:rsidRPr="00356B91">
              <w:rPr>
                <w:color w:val="000000"/>
                <w:sz w:val="22"/>
                <w:szCs w:val="22"/>
              </w:rPr>
              <w:t>?(</w:t>
            </w:r>
            <w:proofErr w:type="gramEnd"/>
            <w:r w:rsidRPr="00356B91">
              <w:rPr>
                <w:color w:val="000000"/>
                <w:sz w:val="22"/>
                <w:szCs w:val="22"/>
              </w:rPr>
              <w:t xml:space="preserve"> задать вопрос)</w:t>
            </w:r>
          </w:p>
          <w:p w:rsidR="00B4376A" w:rsidRPr="00356B91" w:rsidRDefault="00B4376A" w:rsidP="005C2533">
            <w:pPr>
              <w:pStyle w:val="a4"/>
              <w:spacing w:after="0"/>
              <w:ind w:right="-142"/>
              <w:rPr>
                <w:color w:val="000000"/>
                <w:sz w:val="22"/>
                <w:szCs w:val="22"/>
              </w:rPr>
            </w:pPr>
            <w:r w:rsidRPr="00356B91">
              <w:rPr>
                <w:color w:val="000000"/>
                <w:sz w:val="22"/>
                <w:szCs w:val="22"/>
              </w:rPr>
              <w:t>- Из осколков составляем предложения и записываем.</w:t>
            </w:r>
            <w:r w:rsidRPr="00356B91">
              <w:rPr>
                <w:noProof/>
                <w:sz w:val="22"/>
                <w:szCs w:val="22"/>
              </w:rPr>
              <w:t xml:space="preserve"> Найдите глагол.</w:t>
            </w:r>
          </w:p>
          <w:p w:rsidR="00B4376A" w:rsidRPr="00356B91" w:rsidRDefault="00B4376A" w:rsidP="005C2533">
            <w:pPr>
              <w:pStyle w:val="a4"/>
              <w:spacing w:after="0"/>
              <w:ind w:right="-142"/>
              <w:rPr>
                <w:b/>
                <w:bCs/>
                <w:color w:val="009999"/>
                <w:sz w:val="22"/>
                <w:szCs w:val="22"/>
              </w:rPr>
            </w:pPr>
            <w:r w:rsidRPr="00356B91">
              <w:rPr>
                <w:b/>
                <w:bCs/>
                <w:color w:val="009999"/>
                <w:sz w:val="22"/>
                <w:szCs w:val="22"/>
              </w:rPr>
              <w:lastRenderedPageBreak/>
              <w:t>1.Кай</w:t>
            </w:r>
            <w:proofErr w:type="gramStart"/>
            <w:r w:rsidRPr="00356B91">
              <w:rPr>
                <w:b/>
                <w:bCs/>
                <w:color w:val="009999"/>
                <w:sz w:val="22"/>
                <w:szCs w:val="22"/>
              </w:rPr>
              <w:t xml:space="preserve"> ,</w:t>
            </w:r>
            <w:proofErr w:type="gramEnd"/>
            <w:r w:rsidRPr="00356B91">
              <w:rPr>
                <w:b/>
                <w:bCs/>
                <w:color w:val="009999"/>
                <w:sz w:val="22"/>
                <w:szCs w:val="22"/>
              </w:rPr>
              <w:t>дружили ,и  ,Герда</w:t>
            </w:r>
          </w:p>
          <w:p w:rsidR="00B4376A" w:rsidRPr="00356B91" w:rsidRDefault="00B4376A" w:rsidP="005C2533">
            <w:pPr>
              <w:pStyle w:val="a4"/>
              <w:spacing w:after="0"/>
              <w:ind w:right="-142"/>
              <w:rPr>
                <w:b/>
                <w:bCs/>
                <w:color w:val="009999"/>
                <w:sz w:val="22"/>
                <w:szCs w:val="22"/>
              </w:rPr>
            </w:pPr>
            <w:r w:rsidRPr="00356B91">
              <w:rPr>
                <w:b/>
                <w:bCs/>
                <w:color w:val="009999"/>
                <w:sz w:val="22"/>
                <w:szCs w:val="22"/>
              </w:rPr>
              <w:t>2. Кай, санки</w:t>
            </w:r>
            <w:proofErr w:type="gramStart"/>
            <w:r w:rsidRPr="00356B91">
              <w:rPr>
                <w:b/>
                <w:bCs/>
                <w:color w:val="009999"/>
                <w:sz w:val="22"/>
                <w:szCs w:val="22"/>
              </w:rPr>
              <w:t xml:space="preserve"> ,</w:t>
            </w:r>
            <w:proofErr w:type="gramEnd"/>
            <w:r w:rsidRPr="00356B91">
              <w:rPr>
                <w:b/>
                <w:bCs/>
                <w:color w:val="009999"/>
                <w:sz w:val="22"/>
                <w:szCs w:val="22"/>
              </w:rPr>
              <w:t>и, пошёл, взял, кататься.</w:t>
            </w:r>
          </w:p>
          <w:p w:rsidR="00B4376A" w:rsidRPr="00356B91" w:rsidRDefault="00B4376A" w:rsidP="005C2533">
            <w:pPr>
              <w:pStyle w:val="a4"/>
              <w:spacing w:after="0"/>
              <w:ind w:right="-142"/>
              <w:rPr>
                <w:color w:val="000000"/>
                <w:sz w:val="22"/>
                <w:szCs w:val="22"/>
              </w:rPr>
            </w:pPr>
            <w:r w:rsidRPr="00356B91">
              <w:rPr>
                <w:b/>
                <w:bCs/>
                <w:color w:val="009999"/>
                <w:sz w:val="22"/>
                <w:szCs w:val="22"/>
              </w:rPr>
              <w:t>3. Герда, его, искать, отправилась</w:t>
            </w:r>
            <w:r w:rsidRPr="00356B91">
              <w:rPr>
                <w:sz w:val="22"/>
                <w:szCs w:val="22"/>
              </w:rPr>
              <w:t xml:space="preserve">                    </w:t>
            </w:r>
          </w:p>
          <w:p w:rsidR="00B4376A" w:rsidRPr="00BF01CB" w:rsidRDefault="00B4376A" w:rsidP="005C2533">
            <w:pPr>
              <w:pStyle w:val="a4"/>
              <w:spacing w:after="0"/>
            </w:pPr>
            <w:r w:rsidRPr="00B4376A">
              <w:rPr>
                <w:b/>
                <w:bCs/>
                <w:color w:val="008000"/>
                <w:sz w:val="20"/>
                <w:szCs w:val="20"/>
              </w:rPr>
              <w:t>ЗАКРЕПЛЕНИЕ ЗНАНИЙ</w:t>
            </w:r>
            <w:proofErr w:type="gramStart"/>
            <w:r w:rsidRPr="00BF01CB">
              <w:rPr>
                <w:b/>
                <w:bCs/>
                <w:color w:val="008000"/>
              </w:rPr>
              <w:t>.</w:t>
            </w:r>
            <w:proofErr w:type="gramEnd"/>
            <w:r w:rsidRPr="00BF01CB">
              <w:rPr>
                <w:b/>
                <w:bCs/>
                <w:color w:val="008000"/>
              </w:rPr>
              <w:t xml:space="preserve"> </w:t>
            </w:r>
            <w:r w:rsidRPr="00BF01CB">
              <w:rPr>
                <w:color w:val="000000" w:themeColor="text1"/>
              </w:rPr>
              <w:t>(</w:t>
            </w:r>
            <w:proofErr w:type="gramStart"/>
            <w:r w:rsidRPr="00BF01CB">
              <w:rPr>
                <w:color w:val="000000" w:themeColor="text1"/>
              </w:rPr>
              <w:t>р</w:t>
            </w:r>
            <w:proofErr w:type="gramEnd"/>
            <w:r w:rsidRPr="00BF01CB">
              <w:rPr>
                <w:color w:val="000000" w:themeColor="text1"/>
              </w:rPr>
              <w:t>абота в паре ).</w:t>
            </w:r>
          </w:p>
          <w:p w:rsidR="00B4376A" w:rsidRPr="00B4376A" w:rsidRDefault="00B4376A" w:rsidP="005C2533">
            <w:pPr>
              <w:pStyle w:val="a4"/>
              <w:spacing w:after="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4376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   а)  Выписать из предложений глаголы.  Как определить глагол?</w:t>
            </w:r>
          </w:p>
          <w:p w:rsidR="00B4376A" w:rsidRPr="00BF01CB" w:rsidRDefault="00B4376A" w:rsidP="005C2533">
            <w:pPr>
              <w:rPr>
                <w:sz w:val="24"/>
                <w:szCs w:val="24"/>
              </w:rPr>
            </w:pPr>
            <w:r w:rsidRPr="00BF01CB">
              <w:rPr>
                <w:sz w:val="24"/>
                <w:szCs w:val="24"/>
              </w:rPr>
              <w:t xml:space="preserve"> 1.Большие сани понеслись быстрее и затем свернули с площади в переулок.</w:t>
            </w:r>
            <w:r w:rsidRPr="00BF01CB">
              <w:rPr>
                <w:sz w:val="24"/>
                <w:szCs w:val="24"/>
              </w:rPr>
              <w:br/>
              <w:t>2.Снежные хлопья все росли и обратились под конец в больших белых куриц.</w:t>
            </w:r>
            <w:r w:rsidRPr="00BF01CB">
              <w:rPr>
                <w:sz w:val="24"/>
                <w:szCs w:val="24"/>
              </w:rPr>
              <w:br/>
              <w:t>3.Герда прыгала от радости и играла среди цветов.</w:t>
            </w:r>
          </w:p>
          <w:p w:rsidR="00B4376A" w:rsidRPr="00BF01CB" w:rsidRDefault="00B4376A" w:rsidP="005C2533">
            <w:pPr>
              <w:rPr>
                <w:sz w:val="24"/>
                <w:szCs w:val="24"/>
              </w:rPr>
            </w:pPr>
            <w:r w:rsidRPr="00BF01CB">
              <w:rPr>
                <w:sz w:val="24"/>
                <w:szCs w:val="24"/>
              </w:rPr>
              <w:t>.4 Кай складывал целые  слова из льдин.</w:t>
            </w:r>
          </w:p>
          <w:p w:rsidR="00B4376A" w:rsidRPr="00BF01CB" w:rsidRDefault="00B4376A" w:rsidP="005C2533">
            <w:pPr>
              <w:rPr>
                <w:sz w:val="24"/>
                <w:szCs w:val="24"/>
              </w:rPr>
            </w:pPr>
            <w:r w:rsidRPr="00BF01CB">
              <w:rPr>
                <w:sz w:val="24"/>
                <w:szCs w:val="24"/>
              </w:rPr>
              <w:t>5. Герда совершила подвиг верности дружбе.</w:t>
            </w:r>
          </w:p>
          <w:p w:rsidR="00B4376A" w:rsidRPr="00BF01CB" w:rsidRDefault="00B4376A" w:rsidP="005C2533">
            <w:pPr>
              <w:rPr>
                <w:color w:val="000000"/>
                <w:sz w:val="24"/>
                <w:szCs w:val="24"/>
              </w:rPr>
            </w:pPr>
            <w:r w:rsidRPr="00BF01CB">
              <w:rPr>
                <w:sz w:val="24"/>
                <w:szCs w:val="24"/>
              </w:rPr>
              <w:t xml:space="preserve">б). ( На доске записано маркерами).                                                                                                                                      </w:t>
            </w:r>
            <w:r w:rsidRPr="00BF01CB">
              <w:rPr>
                <w:color w:val="000000"/>
                <w:sz w:val="24"/>
                <w:szCs w:val="24"/>
              </w:rPr>
              <w:t>- Ребята, назовите героя сказки "Снежная королева".</w:t>
            </w:r>
            <w:r w:rsidRPr="00BF01CB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BF01CB">
              <w:rPr>
                <w:color w:val="000000"/>
                <w:sz w:val="24"/>
                <w:szCs w:val="24"/>
              </w:rPr>
              <w:t>- О ком говорится в предложении?</w:t>
            </w:r>
            <w:r w:rsidRPr="00BF01C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BF01CB">
              <w:rPr>
                <w:color w:val="0000FF"/>
                <w:sz w:val="24"/>
                <w:szCs w:val="24"/>
              </w:rPr>
              <w:t xml:space="preserve">1. </w:t>
            </w:r>
            <w:r w:rsidRPr="00BF01CB">
              <w:rPr>
                <w:color w:val="0000FF"/>
                <w:sz w:val="24"/>
                <w:szCs w:val="24"/>
                <w:u w:val="single"/>
              </w:rPr>
              <w:t>Они не были</w:t>
            </w:r>
            <w:r w:rsidRPr="00BF01CB">
              <w:rPr>
                <w:color w:val="0000FF"/>
                <w:sz w:val="24"/>
                <w:szCs w:val="24"/>
              </w:rPr>
              <w:t xml:space="preserve"> в родстве, но любили друг друга, как брат и сестра. (У них добрые сердца.)</w:t>
            </w:r>
            <w:r w:rsidRPr="00BF01CB">
              <w:rPr>
                <w:sz w:val="24"/>
                <w:szCs w:val="24"/>
              </w:rPr>
              <w:t xml:space="preserve"> </w:t>
            </w:r>
            <w:r w:rsidRPr="00BF01CB">
              <w:rPr>
                <w:color w:val="9900CC"/>
                <w:sz w:val="24"/>
                <w:szCs w:val="24"/>
              </w:rPr>
              <w:t>(Кай и Герда)</w:t>
            </w:r>
            <w:r w:rsidRPr="00BF01CB">
              <w:rPr>
                <w:color w:val="000000"/>
                <w:sz w:val="24"/>
                <w:szCs w:val="24"/>
              </w:rPr>
              <w:t xml:space="preserve"> </w:t>
            </w:r>
            <w:r w:rsidRPr="00BF01C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BF01CB">
              <w:rPr>
                <w:color w:val="0000FF"/>
                <w:sz w:val="24"/>
                <w:szCs w:val="24"/>
              </w:rPr>
              <w:t xml:space="preserve">2. </w:t>
            </w:r>
            <w:r w:rsidRPr="00BF01CB">
              <w:rPr>
                <w:color w:val="0000FF"/>
                <w:sz w:val="24"/>
                <w:szCs w:val="24"/>
                <w:u w:val="single"/>
              </w:rPr>
              <w:t xml:space="preserve">Она кивнула </w:t>
            </w:r>
            <w:r w:rsidRPr="00BF01CB">
              <w:rPr>
                <w:color w:val="0000FF"/>
                <w:sz w:val="24"/>
                <w:szCs w:val="24"/>
              </w:rPr>
              <w:t xml:space="preserve">мальчику и </w:t>
            </w:r>
            <w:r w:rsidRPr="00BF01CB">
              <w:rPr>
                <w:color w:val="0000FF"/>
                <w:sz w:val="24"/>
                <w:szCs w:val="24"/>
                <w:u w:val="single"/>
              </w:rPr>
              <w:t>поманила</w:t>
            </w:r>
            <w:r w:rsidRPr="00BF01CB">
              <w:rPr>
                <w:color w:val="0000FF"/>
                <w:sz w:val="24"/>
                <w:szCs w:val="24"/>
              </w:rPr>
              <w:t xml:space="preserve"> его рукой. (У неё нет души и холодное сердце.) </w:t>
            </w:r>
            <w:r w:rsidRPr="00BF01CB">
              <w:rPr>
                <w:color w:val="009999"/>
                <w:sz w:val="24"/>
                <w:szCs w:val="24"/>
              </w:rPr>
              <w:t>(Снежная королева)</w:t>
            </w:r>
            <w:r w:rsidRPr="00BF01C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BF01CB">
              <w:rPr>
                <w:color w:val="0000FF"/>
                <w:sz w:val="24"/>
                <w:szCs w:val="24"/>
              </w:rPr>
              <w:t xml:space="preserve">3. И она </w:t>
            </w:r>
            <w:r w:rsidRPr="00BF01CB">
              <w:rPr>
                <w:color w:val="0000FF"/>
                <w:sz w:val="24"/>
                <w:szCs w:val="24"/>
                <w:u w:val="single"/>
              </w:rPr>
              <w:t>отёрла</w:t>
            </w:r>
            <w:r w:rsidRPr="00BF01CB">
              <w:rPr>
                <w:color w:val="0000FF"/>
                <w:sz w:val="24"/>
                <w:szCs w:val="24"/>
              </w:rPr>
              <w:t xml:space="preserve"> слёзы </w:t>
            </w:r>
            <w:proofErr w:type="gramStart"/>
            <w:r w:rsidRPr="00BF01CB">
              <w:rPr>
                <w:color w:val="0000FF"/>
                <w:sz w:val="24"/>
                <w:szCs w:val="24"/>
              </w:rPr>
              <w:t>Герде</w:t>
            </w:r>
            <w:proofErr w:type="gramEnd"/>
            <w:r w:rsidRPr="00BF01CB">
              <w:rPr>
                <w:color w:val="0000FF"/>
                <w:sz w:val="24"/>
                <w:szCs w:val="24"/>
              </w:rPr>
              <w:t xml:space="preserve">, а потом </w:t>
            </w:r>
            <w:r w:rsidRPr="00BF01CB">
              <w:rPr>
                <w:color w:val="0000FF"/>
                <w:sz w:val="24"/>
                <w:szCs w:val="24"/>
                <w:u w:val="single"/>
              </w:rPr>
              <w:t>спрятала</w:t>
            </w:r>
            <w:r w:rsidRPr="00BF01CB">
              <w:rPr>
                <w:color w:val="0000FF"/>
                <w:sz w:val="24"/>
                <w:szCs w:val="24"/>
              </w:rPr>
              <w:t xml:space="preserve"> обе руки </w:t>
            </w:r>
            <w:r w:rsidRPr="00BF01CB">
              <w:rPr>
                <w:sz w:val="24"/>
                <w:szCs w:val="24"/>
              </w:rPr>
              <w:t xml:space="preserve"> </w:t>
            </w:r>
            <w:r w:rsidRPr="00BF01CB">
              <w:rPr>
                <w:color w:val="0000FF"/>
                <w:sz w:val="24"/>
                <w:szCs w:val="24"/>
              </w:rPr>
              <w:t>в её хорошенькую, мягкую, тёплую муфточку.</w:t>
            </w:r>
            <w:r w:rsidRPr="00BF01CB">
              <w:rPr>
                <w:color w:val="000000"/>
                <w:sz w:val="24"/>
                <w:szCs w:val="24"/>
              </w:rPr>
              <w:t xml:space="preserve"> (</w:t>
            </w:r>
            <w:r w:rsidRPr="00BF01CB">
              <w:rPr>
                <w:color w:val="3333FF"/>
                <w:sz w:val="24"/>
                <w:szCs w:val="24"/>
              </w:rPr>
              <w:t>Ей не хватало материнского тепла.) (</w:t>
            </w:r>
            <w:r w:rsidRPr="00BF01CB">
              <w:rPr>
                <w:color w:val="7030A0"/>
                <w:sz w:val="24"/>
                <w:szCs w:val="24"/>
              </w:rPr>
              <w:t>Разбойница).</w:t>
            </w:r>
            <w:r w:rsidRPr="00BF01CB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BF01CB">
              <w:rPr>
                <w:color w:val="000000"/>
                <w:sz w:val="24"/>
                <w:szCs w:val="24"/>
              </w:rPr>
              <w:t>– Выписать глаголы. С какой частью речи познакомились? Что обозначает глагол? На какие вопросы отвечает?</w:t>
            </w:r>
          </w:p>
          <w:p w:rsidR="00B4376A" w:rsidRPr="00BF01CB" w:rsidRDefault="00B4376A" w:rsidP="005C2533">
            <w:pPr>
              <w:pStyle w:val="a4"/>
              <w:spacing w:after="0"/>
              <w:rPr>
                <w:b/>
                <w:i/>
                <w:color w:val="CC00FF"/>
              </w:rPr>
            </w:pPr>
            <w:r w:rsidRPr="00BF01CB">
              <w:rPr>
                <w:color w:val="000000"/>
              </w:rPr>
              <w:t>- Какие общечело</w:t>
            </w:r>
            <w:r>
              <w:rPr>
                <w:color w:val="000000"/>
              </w:rPr>
              <w:t xml:space="preserve">веческие качества помогли </w:t>
            </w:r>
            <w:r w:rsidRPr="00BF01CB">
              <w:rPr>
                <w:color w:val="000000"/>
              </w:rPr>
              <w:t>Герде</w:t>
            </w:r>
            <w:proofErr w:type="gramStart"/>
            <w:r w:rsidRPr="00BF01CB">
              <w:rPr>
                <w:color w:val="000000"/>
              </w:rPr>
              <w:t>?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Она с теплотой и уважением относиться ко всем, кто ее окружает.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Поэтому она может растопить сердце любого)</w:t>
            </w:r>
            <w:r w:rsidRPr="00BF01CB">
              <w:rPr>
                <w:color w:val="000000"/>
              </w:rPr>
              <w:t xml:space="preserve"> Чего не хватало Снежной Королеве?</w:t>
            </w:r>
            <w:proofErr w:type="gramEnd"/>
            <w:r w:rsidRPr="00BF01CB">
              <w:rPr>
                <w:color w:val="000000"/>
              </w:rPr>
              <w:t xml:space="preserve"> Почему? Что поможет изменить её?  </w:t>
            </w:r>
            <w:r w:rsidRPr="00BF01CB">
              <w:rPr>
                <w:b/>
                <w:i/>
                <w:color w:val="CC00FF"/>
              </w:rPr>
              <w:t xml:space="preserve"> </w:t>
            </w:r>
            <w:r w:rsidRPr="00EB11C0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Снежная королева была очень красивой. Но она была ледяной. Она не могла любить. Ее сердце было ледяное. Поэтому у нее не было друзей. У королевы были только слуги, которые выполняли все ее приказы. Снежная королева боялась любви. Любящее сердце горячее. </w:t>
            </w:r>
            <w:r w:rsidRPr="00EB11C0">
              <w:rPr>
                <w:b/>
                <w:i/>
                <w:color w:val="CC00FF"/>
                <w:sz w:val="20"/>
                <w:szCs w:val="20"/>
              </w:rPr>
              <w:t xml:space="preserve">                                </w:t>
            </w:r>
            <w:r w:rsidRPr="00EB11C0">
              <w:rPr>
                <w:b/>
                <w:i/>
                <w:color w:val="CC00FF"/>
              </w:rPr>
              <w:t xml:space="preserve">                                                               </w:t>
            </w:r>
          </w:p>
          <w:p w:rsidR="00B4376A" w:rsidRPr="00BF01CB" w:rsidRDefault="00B4376A" w:rsidP="005C2533">
            <w:pPr>
              <w:pStyle w:val="a4"/>
              <w:spacing w:after="0"/>
              <w:rPr>
                <w:color w:val="000000"/>
              </w:rPr>
            </w:pPr>
            <w:r w:rsidRPr="00BF01CB">
              <w:rPr>
                <w:b/>
                <w:i/>
                <w:color w:val="CC00FF"/>
              </w:rPr>
              <w:t xml:space="preserve">   ВЫВОД: </w:t>
            </w:r>
            <w:r w:rsidRPr="00BF01CB">
              <w:rPr>
                <w:color w:val="000000" w:themeColor="text1"/>
              </w:rPr>
              <w:t xml:space="preserve">мы увидели, что Герде помогал ВНУТРЕННИЙ МИР И ПОКОЙ; терпение, преданность дружбе; помощь и забота </w:t>
            </w:r>
            <w:proofErr w:type="gramStart"/>
            <w:r w:rsidRPr="00BF01CB">
              <w:rPr>
                <w:color w:val="000000" w:themeColor="text1"/>
              </w:rPr>
              <w:t>о</w:t>
            </w:r>
            <w:proofErr w:type="gramEnd"/>
            <w:r w:rsidRPr="00BF01CB">
              <w:rPr>
                <w:color w:val="000000" w:themeColor="text1"/>
              </w:rPr>
              <w:t xml:space="preserve"> ближнем.                                                                                                                  </w:t>
            </w:r>
          </w:p>
          <w:p w:rsidR="00B4376A" w:rsidRPr="00EB11C0" w:rsidRDefault="00B4376A" w:rsidP="005C2533">
            <w:r w:rsidRPr="00EB11C0">
              <w:t xml:space="preserve">ИТОГ УРОКА.                                                                                                                                                                   </w:t>
            </w:r>
            <w:r>
              <w:t xml:space="preserve">    -  Какую часть речи повторяли</w:t>
            </w:r>
            <w:r w:rsidRPr="00EB11C0">
              <w:t xml:space="preserve">? </w:t>
            </w:r>
          </w:p>
          <w:p w:rsidR="00B4376A" w:rsidRPr="00EB11C0" w:rsidRDefault="00B4376A" w:rsidP="005C2533">
            <w:r w:rsidRPr="00EB11C0">
              <w:lastRenderedPageBreak/>
              <w:t xml:space="preserve"> - Что обозначает глагол?                                                                                                                                      </w:t>
            </w:r>
          </w:p>
          <w:p w:rsidR="00B4376A" w:rsidRPr="00EB11C0" w:rsidRDefault="00B4376A" w:rsidP="005C2533">
            <w:r w:rsidRPr="00EB11C0">
              <w:t>- На какие вопросы  отвечает?</w:t>
            </w:r>
          </w:p>
          <w:p w:rsidR="00B4376A" w:rsidRPr="00EB11C0" w:rsidRDefault="00B4376A" w:rsidP="005C2533">
            <w:r w:rsidRPr="00EB11C0">
              <w:t>- Назовите глаголы, что делала Герда, чтобы спасти Кая</w:t>
            </w:r>
            <w:proofErr w:type="gramStart"/>
            <w:r w:rsidRPr="00EB11C0">
              <w:t xml:space="preserve"> ?</w:t>
            </w:r>
            <w:proofErr w:type="gramEnd"/>
          </w:p>
          <w:p w:rsidR="00B4376A" w:rsidRPr="00EB11C0" w:rsidRDefault="00B4376A" w:rsidP="005C2533">
            <w:r w:rsidRPr="00EB11C0">
              <w:t xml:space="preserve">-Чем закончилась сказка?                                                                                                                                                                            </w:t>
            </w:r>
          </w:p>
          <w:p w:rsidR="00B4376A" w:rsidRPr="00EB11C0" w:rsidRDefault="00B4376A" w:rsidP="005C2533">
            <w:r w:rsidRPr="00EB11C0">
              <w:t>- Какова роль глагола в предложение?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89F">
              <w:rPr>
                <w:color w:val="9900CC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«Смайлики»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238125"/>
                  <wp:effectExtent l="19050" t="0" r="9525" b="0"/>
                  <wp:docPr id="8" name="Рисунок 8" descr="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1CA">
              <w:rPr>
                <w:rFonts w:ascii="Times New Roman" w:hAnsi="Times New Roman"/>
                <w:sz w:val="24"/>
                <w:szCs w:val="24"/>
              </w:rPr>
              <w:t>- Я все понял!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76225"/>
                  <wp:effectExtent l="19050" t="0" r="9525" b="0"/>
                  <wp:docPr id="9" name="Рисунок 9" descr="hello_html_41003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41003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616" t="15475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-Мне не все понятно!</w:t>
            </w:r>
          </w:p>
          <w:p w:rsidR="00B4376A" w:rsidRPr="00B4376A" w:rsidRDefault="00B4376A" w:rsidP="00B43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10" name="Рисунок 10" descr="emoticon_f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oticon_f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-Я ничего не понял!</w:t>
            </w:r>
          </w:p>
          <w:p w:rsidR="00B4376A" w:rsidRPr="00B4376A" w:rsidRDefault="00B4376A" w:rsidP="00B4376A">
            <w:pPr>
              <w:pStyle w:val="a4"/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344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933450"/>
                  <wp:effectExtent l="19050" t="0" r="0" b="0"/>
                  <wp:docPr id="7" name="Рисунок 7" descr="http://i1.wp.com/top-antropos.com/images/5/Snezhnaja-koroleva/Christian%20Birmingham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1.wp.com/top-antropos.com/images/5/Snezhnaja-koroleva/Christian%20Birmingham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2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со словами</w:t>
            </w: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95549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Pr="00356B91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B91">
              <w:rPr>
                <w:rFonts w:ascii="Times New Roman" w:hAnsi="Times New Roman"/>
                <w:sz w:val="20"/>
                <w:szCs w:val="20"/>
                <w:lang w:eastAsia="ru-RU"/>
              </w:rPr>
              <w:t>Слова – помощники: выпал, укутались, превратились, замело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>
                  <wp:extent cx="1504950" cy="1057275"/>
                  <wp:effectExtent l="19050" t="0" r="0" b="0"/>
                  <wp:docPr id="3" name="Рисунок 3" descr="C:\Users\User\Pictures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376A" w:rsidRPr="00B4376A" w:rsidRDefault="00B4376A" w:rsidP="005C25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4376A">
              <w:rPr>
                <w:rFonts w:ascii="Times New Roman" w:hAnsi="Times New Roman"/>
                <w:sz w:val="16"/>
                <w:szCs w:val="16"/>
              </w:rPr>
              <w:t>Слайд  3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066800"/>
                  <wp:effectExtent l="19050" t="0" r="0" b="0"/>
                  <wp:docPr id="2" name="Рисунок 2" descr="C:\Users\User\Pictures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Pr="00B4376A" w:rsidRDefault="00B4376A" w:rsidP="005C25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4376A">
              <w:rPr>
                <w:rFonts w:ascii="Times New Roman" w:hAnsi="Times New Roman"/>
                <w:sz w:val="16"/>
                <w:szCs w:val="16"/>
              </w:rPr>
              <w:t>Слайд 4</w:t>
            </w:r>
          </w:p>
          <w:p w:rsidR="00B4376A" w:rsidRPr="00356B91" w:rsidRDefault="00B4376A" w:rsidP="005C2533">
            <w:pPr>
              <w:pStyle w:val="a3"/>
              <w:rPr>
                <w:rFonts w:ascii="Times New Roman" w:hAnsi="Times New Roman"/>
              </w:rPr>
            </w:pPr>
            <w:r w:rsidRPr="00356B91">
              <w:rPr>
                <w:rFonts w:ascii="Times New Roman" w:hAnsi="Times New Roman"/>
              </w:rPr>
              <w:t>Прочитайте текст. Назовите глаголы.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790575"/>
                  <wp:effectExtent l="19050" t="0" r="9525" b="0"/>
                  <wp:docPr id="5" name="Рисунок 5" descr="C:\Users\User\Pictures\8257ce67a59d41f017aeb4c40d956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8257ce67a59d41f017aeb4c40d9569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Слвйд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>
                  <wp:extent cx="1619250" cy="1047750"/>
                  <wp:effectExtent l="19050" t="0" r="0" b="0"/>
                  <wp:docPr id="6" name="Рисунок 6" descr="C:\Users\User\Pictures\O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O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Слайд 6</w:t>
            </w:r>
          </w:p>
          <w:p w:rsidR="00B4376A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376A" w:rsidRDefault="00B4376A" w:rsidP="005C2533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>
                  <wp:extent cx="1524000" cy="809625"/>
                  <wp:effectExtent l="19050" t="0" r="0" b="0"/>
                  <wp:docPr id="4" name="Рисунок 4" descr="C:\Users\User\Pictures\img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mg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76A" w:rsidRDefault="00B4376A" w:rsidP="005C2533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B4376A" w:rsidRPr="00356B91" w:rsidRDefault="00B4376A" w:rsidP="005C253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Слайд 7</w:t>
            </w:r>
          </w:p>
        </w:tc>
      </w:tr>
    </w:tbl>
    <w:p w:rsidR="00FC1A20" w:rsidRDefault="00FC1A20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p w:rsidR="007D0822" w:rsidRDefault="007D0822"/>
    <w:sectPr w:rsidR="007D0822" w:rsidSect="0079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20C"/>
    <w:multiLevelType w:val="multilevel"/>
    <w:tmpl w:val="09F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44059"/>
    <w:multiLevelType w:val="multilevel"/>
    <w:tmpl w:val="D33E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C0E08"/>
    <w:multiLevelType w:val="multilevel"/>
    <w:tmpl w:val="DE6C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76A"/>
    <w:rsid w:val="005E1402"/>
    <w:rsid w:val="00790234"/>
    <w:rsid w:val="007D0822"/>
    <w:rsid w:val="00B4376A"/>
    <w:rsid w:val="00C16EAE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7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4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7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D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2021-02-10T18:25:00Z</dcterms:created>
  <dcterms:modified xsi:type="dcterms:W3CDTF">2022-03-29T13:54:00Z</dcterms:modified>
</cp:coreProperties>
</file>